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1" w:type="dxa"/>
        <w:tblLayout w:type="fixed"/>
        <w:tblLook w:val="04A0" w:firstRow="1" w:lastRow="0" w:firstColumn="1" w:lastColumn="0" w:noHBand="0" w:noVBand="1"/>
      </w:tblPr>
      <w:tblGrid>
        <w:gridCol w:w="6379"/>
        <w:gridCol w:w="4452"/>
      </w:tblGrid>
      <w:tr w:rsidR="00027C5C" w:rsidRPr="00031D17" w14:paraId="1B16B09F" w14:textId="77777777" w:rsidTr="00027C5C">
        <w:trPr>
          <w:trHeight w:val="244"/>
        </w:trPr>
        <w:tc>
          <w:tcPr>
            <w:tcW w:w="6379" w:type="dxa"/>
            <w:vMerge w:val="restart"/>
            <w:tcBorders>
              <w:right w:val="single" w:sz="4" w:space="0" w:color="A5A5A5" w:themeColor="accent3"/>
            </w:tcBorders>
            <w:shd w:val="clear" w:color="auto" w:fill="auto"/>
          </w:tcPr>
          <w:p w14:paraId="5E75B12F" w14:textId="7FDADA32" w:rsidR="00027C5C" w:rsidRPr="00AA6840" w:rsidRDefault="00027C5C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14"/>
                <w:szCs w:val="16"/>
              </w:rPr>
            </w:pPr>
            <w:r w:rsidRPr="00AA6840">
              <w:rPr>
                <w:rFonts w:ascii="Abadi" w:hAnsi="Abadi" w:cs="Arial"/>
                <w:b/>
                <w:color w:val="524F4D"/>
                <w:szCs w:val="22"/>
              </w:rPr>
              <w:t>N° client :</w:t>
            </w:r>
            <w:r w:rsidRPr="00AA6840">
              <w:rPr>
                <w:rFonts w:ascii="Abadi" w:hAnsi="Abadi" w:cs="Arial"/>
                <w:b/>
                <w:color w:val="524F4D"/>
              </w:rPr>
              <w:t xml:space="preserve"> </w:t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begin"/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instrText xml:space="preserve"> MERGEFIELD  TableStart:Owner  \* MERGEFORMAT </w:instrText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t>«TableStart:Owner»</w:t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end"/>
            </w:r>
            <w:r w:rsidRPr="00AA6840">
              <w:rPr>
                <w:rFonts w:ascii="Abadi" w:hAnsi="Abadi" w:cs="Arial"/>
                <w:noProof/>
                <w:color w:val="524F4D"/>
                <w:szCs w:val="22"/>
                <w:lang w:val="fr-FR"/>
              </w:rPr>
              <w:fldChar w:fldCharType="begin"/>
            </w:r>
            <w:r w:rsidRPr="00AA6840">
              <w:rPr>
                <w:rFonts w:ascii="Abadi" w:hAnsi="Abadi" w:cs="Arial"/>
                <w:noProof/>
                <w:color w:val="524F4D"/>
                <w:szCs w:val="22"/>
              </w:rPr>
              <w:instrText xml:space="preserve"> MERGEFIELD  Code  \* MERGEFORMAT </w:instrText>
            </w:r>
            <w:r w:rsidRPr="00AA6840">
              <w:rPr>
                <w:rFonts w:ascii="Abadi" w:hAnsi="Abadi" w:cs="Arial"/>
                <w:noProof/>
                <w:color w:val="524F4D"/>
                <w:szCs w:val="22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Cs w:val="22"/>
              </w:rPr>
              <w:t>«Code»</w:t>
            </w:r>
            <w:r w:rsidRPr="00AA6840">
              <w:rPr>
                <w:rFonts w:ascii="Abadi" w:hAnsi="Abadi" w:cs="Arial"/>
                <w:noProof/>
                <w:color w:val="524F4D"/>
                <w:szCs w:val="22"/>
                <w:lang w:val="fr-FR"/>
              </w:rPr>
              <w:fldChar w:fldCharType="end"/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begin"/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instrText xml:space="preserve"> MERGEFIELD  TableEnd:Owner  \* MERGEFORMAT </w:instrText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4"/>
                <w:szCs w:val="16"/>
              </w:rPr>
              <w:t>«TableEnd:Owner»</w:t>
            </w:r>
            <w:r w:rsidRPr="00AA6840">
              <w:rPr>
                <w:rFonts w:ascii="Abadi" w:hAnsi="Abadi" w:cs="Arial"/>
                <w:noProof/>
                <w:color w:val="524F4D"/>
                <w:sz w:val="14"/>
                <w:szCs w:val="16"/>
                <w:lang w:val="fr-FR"/>
              </w:rPr>
              <w:fldChar w:fldCharType="end"/>
            </w:r>
          </w:p>
          <w:p w14:paraId="366321CA" w14:textId="2F44C98D" w:rsidR="00027C5C" w:rsidRPr="00FE3878" w:rsidRDefault="00027C5C" w:rsidP="00027C5C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b/>
                <w:color w:val="524F4D"/>
                <w:sz w:val="20"/>
                <w:szCs w:val="20"/>
              </w:rPr>
            </w:pP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  <w:lang w:val="fr-FR"/>
              </w:rPr>
              <w:fldChar w:fldCharType="begin"/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</w:rPr>
              <w:instrText xml:space="preserve">IF </w:instrText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  <w:lang w:val="fr-FR"/>
              </w:rPr>
              <w:fldChar w:fldCharType="begin"/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</w:rPr>
              <w:instrText xml:space="preserve"> MERGEFIELD  AddressId</w:instrText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b/>
                <w:noProof/>
                <w:color w:val="524F4D"/>
                <w:sz w:val="20"/>
                <w:szCs w:val="20"/>
              </w:rPr>
              <w:instrText>«AddressId»</w:instrText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  <w:lang w:val="fr-FR"/>
              </w:rPr>
              <w:fldChar w:fldCharType="end"/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</w:rPr>
              <w:instrText xml:space="preserve"> &lt;&gt; "" "Chantier concerné :" "" </w:instrText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  <w:lang w:val="fr-FR"/>
              </w:rPr>
              <w:fldChar w:fldCharType="separate"/>
            </w:r>
            <w:r w:rsidR="002D50FA" w:rsidRPr="00FE3878">
              <w:rPr>
                <w:rFonts w:ascii="Abadi" w:hAnsi="Abadi" w:cs="Arial"/>
                <w:b/>
                <w:noProof/>
                <w:color w:val="524F4D"/>
                <w:sz w:val="20"/>
                <w:szCs w:val="20"/>
              </w:rPr>
              <w:t>Chantier concerné :</w:t>
            </w:r>
            <w:r w:rsidRPr="00FE3878">
              <w:rPr>
                <w:rFonts w:ascii="Abadi" w:hAnsi="Abadi" w:cs="Arial"/>
                <w:b/>
                <w:color w:val="524F4D"/>
                <w:sz w:val="20"/>
                <w:szCs w:val="20"/>
                <w:lang w:val="fr-FR"/>
              </w:rPr>
              <w:fldChar w:fldCharType="end"/>
            </w:r>
          </w:p>
          <w:p w14:paraId="2E8183F1" w14:textId="2F4C869F" w:rsidR="00027C5C" w:rsidRPr="00031D17" w:rsidRDefault="00027C5C" w:rsidP="00027C5C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14"/>
                <w:szCs w:val="16"/>
              </w:rPr>
            </w:pPr>
            <w:r w:rsidRPr="00AA6840">
              <w:rPr>
                <w:rFonts w:ascii="Abadi" w:hAnsi="Abadi" w:cs="Arial"/>
                <w:color w:val="524F4D"/>
                <w:lang w:val="fr-FR"/>
              </w:rPr>
              <w:fldChar w:fldCharType="begin"/>
            </w:r>
            <w:r w:rsidRPr="00AA6840">
              <w:rPr>
                <w:rFonts w:ascii="Abadi" w:hAnsi="Abadi" w:cs="Arial"/>
                <w:color w:val="524F4D"/>
              </w:rPr>
              <w:instrText xml:space="preserve"> MERGEFIELD  ShippingAddress  \* MERGEFORMAT </w:instrText>
            </w:r>
            <w:r w:rsidRPr="00AA6840">
              <w:rPr>
                <w:rFonts w:ascii="Abadi" w:hAnsi="Abadi" w:cs="Arial"/>
                <w:color w:val="524F4D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</w:rPr>
              <w:t>«</w:t>
            </w:r>
            <w:r w:rsidR="002D50FA" w:rsidRPr="002D50FA">
              <w:rPr>
                <w:rFonts w:ascii="Abadi" w:hAnsi="Abadi" w:cs="Arial"/>
                <w:noProof/>
                <w:color w:val="524F4D"/>
                <w:sz w:val="20"/>
              </w:rPr>
              <w:t>ShippingAddress</w:t>
            </w:r>
            <w:r w:rsidR="002D50FA">
              <w:rPr>
                <w:rFonts w:ascii="Abadi" w:hAnsi="Abadi" w:cs="Arial"/>
                <w:noProof/>
                <w:color w:val="524F4D"/>
              </w:rPr>
              <w:t>»</w:t>
            </w:r>
            <w:r w:rsidRPr="00AA6840">
              <w:rPr>
                <w:rFonts w:ascii="Abadi" w:hAnsi="Abadi" w:cs="Arial"/>
                <w:noProof/>
                <w:color w:val="524F4D"/>
                <w:lang w:val="fr-FR"/>
              </w:rPr>
              <w:fldChar w:fldCharType="end"/>
            </w:r>
          </w:p>
        </w:tc>
        <w:tc>
          <w:tcPr>
            <w:tcW w:w="44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AFAFA"/>
          </w:tcPr>
          <w:p w14:paraId="7D48F397" w14:textId="77777777" w:rsidR="00027C5C" w:rsidRPr="00031D17" w:rsidRDefault="00027C5C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6"/>
                <w:szCs w:val="6"/>
                <w:lang w:val="fr-FR"/>
              </w:rPr>
            </w:pPr>
          </w:p>
          <w:p w14:paraId="4D65D997" w14:textId="346E171A" w:rsidR="00027C5C" w:rsidRDefault="00027C5C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24"/>
                <w:lang w:val="fr-FR"/>
              </w:rPr>
            </w:pPr>
            <w:r w:rsidRPr="00031D17">
              <w:rPr>
                <w:rFonts w:ascii="Abadi" w:hAnsi="Abadi" w:cs="Arial"/>
                <w:noProof/>
                <w:color w:val="524F4D"/>
                <w:sz w:val="24"/>
                <w:lang w:val="fr-FR"/>
              </w:rPr>
              <w:fldChar w:fldCharType="begin"/>
            </w:r>
            <w:r w:rsidRPr="00031D17">
              <w:rPr>
                <w:rFonts w:ascii="Abadi" w:hAnsi="Abadi" w:cs="Arial"/>
                <w:noProof/>
                <w:color w:val="524F4D"/>
                <w:sz w:val="24"/>
                <w:lang w:val="fr-FR"/>
              </w:rPr>
              <w:instrText xml:space="preserve"> MERGEFIELD  InvoiceAddress  \* MERGEFORMAT </w:instrText>
            </w:r>
            <w:r w:rsidRPr="00031D17">
              <w:rPr>
                <w:rFonts w:ascii="Abadi" w:hAnsi="Abadi" w:cs="Arial"/>
                <w:noProof/>
                <w:color w:val="524F4D"/>
                <w:sz w:val="24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24"/>
                <w:lang w:val="fr-FR"/>
              </w:rPr>
              <w:t>«InvoiceAddress»</w:t>
            </w:r>
            <w:r w:rsidRPr="00031D17">
              <w:rPr>
                <w:rFonts w:ascii="Abadi" w:hAnsi="Abadi" w:cs="Arial"/>
                <w:noProof/>
                <w:color w:val="524F4D"/>
                <w:sz w:val="24"/>
                <w:lang w:val="fr-FR"/>
              </w:rPr>
              <w:fldChar w:fldCharType="end"/>
            </w:r>
          </w:p>
          <w:p w14:paraId="39AF748A" w14:textId="04626268" w:rsidR="006A4A59" w:rsidRPr="00031D17" w:rsidRDefault="006A4A59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24"/>
                <w:lang w:val="fr-FR"/>
              </w:rPr>
            </w:pPr>
          </w:p>
        </w:tc>
      </w:tr>
      <w:tr w:rsidR="00027C5C" w:rsidRPr="00031D17" w14:paraId="6F77AB7C" w14:textId="77777777" w:rsidTr="00027C5C">
        <w:trPr>
          <w:trHeight w:val="244"/>
        </w:trPr>
        <w:tc>
          <w:tcPr>
            <w:tcW w:w="6379" w:type="dxa"/>
            <w:vMerge/>
            <w:shd w:val="clear" w:color="auto" w:fill="auto"/>
          </w:tcPr>
          <w:p w14:paraId="5027AD23" w14:textId="69171A91" w:rsidR="00027C5C" w:rsidRPr="00031D17" w:rsidRDefault="00027C5C" w:rsidP="00FE3878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color w:val="524F4D"/>
                <w:u w:color="00B0F0"/>
              </w:rPr>
            </w:pPr>
          </w:p>
        </w:tc>
        <w:tc>
          <w:tcPr>
            <w:tcW w:w="4452" w:type="dxa"/>
            <w:tcBorders>
              <w:top w:val="single" w:sz="4" w:space="0" w:color="A5A5A5" w:themeColor="accent3"/>
            </w:tcBorders>
            <w:shd w:val="clear" w:color="auto" w:fill="auto"/>
          </w:tcPr>
          <w:p w14:paraId="5285CFFE" w14:textId="77777777" w:rsidR="00027C5C" w:rsidRPr="00FE3878" w:rsidRDefault="00027C5C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color w:val="524F4D"/>
                <w:sz w:val="16"/>
                <w:szCs w:val="18"/>
                <w:lang w:val="fr-FR"/>
              </w:rPr>
            </w:pPr>
          </w:p>
          <w:p w14:paraId="1D2A0111" w14:textId="15F38CAA" w:rsidR="00027C5C" w:rsidRPr="00031D17" w:rsidRDefault="00027C5C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color w:val="524F4D"/>
                <w:lang w:val="fr-FR"/>
              </w:rPr>
            </w:pPr>
            <w:r w:rsidRPr="00031D17">
              <w:rPr>
                <w:rFonts w:ascii="Abadi" w:hAnsi="Abadi" w:cs="Arial"/>
                <w:color w:val="524F4D"/>
                <w:lang w:val="fr-FR"/>
              </w:rPr>
              <w:t>le</w:t>
            </w:r>
            <w:r w:rsidRPr="00031D17">
              <w:rPr>
                <w:rFonts w:ascii="Abadi" w:hAnsi="Abadi" w:cs="Arial"/>
                <w:b/>
                <w:color w:val="524F4D"/>
                <w:lang w:val="fr-FR"/>
              </w:rPr>
              <w:t xml:space="preserve"> </w:t>
            </w:r>
            <w:r w:rsidRPr="00031D17">
              <w:rPr>
                <w:rFonts w:ascii="Abadi" w:hAnsi="Abadi" w:cs="Arial"/>
                <w:color w:val="524F4D"/>
                <w:lang w:val="fr-FR"/>
              </w:rPr>
              <w:fldChar w:fldCharType="begin"/>
            </w:r>
            <w:r w:rsidRPr="00031D17">
              <w:rPr>
                <w:rFonts w:ascii="Abadi" w:hAnsi="Abadi" w:cs="Arial"/>
                <w:color w:val="524F4D"/>
                <w:lang w:val="fr-FR"/>
              </w:rPr>
              <w:instrText xml:space="preserve"> MERGEFIELD  </w:instrText>
            </w:r>
            <w:r w:rsidR="00FE4148">
              <w:rPr>
                <w:rFonts w:ascii="Abadi" w:hAnsi="Abadi" w:cs="Arial"/>
                <w:color w:val="524F4D"/>
                <w:lang w:val="fr-FR"/>
              </w:rPr>
              <w:instrText>Invoice</w:instrText>
            </w:r>
            <w:r w:rsidRPr="00031D17">
              <w:rPr>
                <w:rFonts w:ascii="Abadi" w:hAnsi="Abadi" w:cs="Arial"/>
                <w:color w:val="524F4D"/>
                <w:lang w:val="fr-FR"/>
              </w:rPr>
              <w:instrText xml:space="preserve">Date \@ "dd MMMM yyyy" \* MERGEFORMAT </w:instrText>
            </w:r>
            <w:r w:rsidRPr="00031D17">
              <w:rPr>
                <w:rFonts w:ascii="Abadi" w:hAnsi="Abadi" w:cs="Arial"/>
                <w:color w:val="524F4D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lang w:val="fr-FR"/>
              </w:rPr>
              <w:t>«InvoiceDate»</w:t>
            </w:r>
            <w:r w:rsidRPr="00031D17">
              <w:rPr>
                <w:rFonts w:ascii="Abadi" w:hAnsi="Abadi" w:cs="Arial"/>
                <w:color w:val="524F4D"/>
                <w:lang w:val="fr-FR"/>
              </w:rPr>
              <w:fldChar w:fldCharType="end"/>
            </w:r>
            <w:r w:rsidRPr="00031D17">
              <w:rPr>
                <w:rFonts w:ascii="Abadi" w:hAnsi="Abadi" w:cs="Arial"/>
                <w:color w:val="524F4D"/>
                <w:lang w:val="fr-FR"/>
              </w:rPr>
              <w:t xml:space="preserve">  </w:t>
            </w:r>
          </w:p>
        </w:tc>
      </w:tr>
    </w:tbl>
    <w:p w14:paraId="5CFAAABB" w14:textId="50B170FC" w:rsidR="009D3698" w:rsidRDefault="009D3698" w:rsidP="00027C5C">
      <w:pPr>
        <w:spacing w:after="0" w:line="240" w:lineRule="auto"/>
        <w:rPr>
          <w:rFonts w:ascii="Abadi" w:hAnsi="Abadi" w:cs="Arial"/>
          <w:sz w:val="18"/>
          <w:szCs w:val="18"/>
          <w:lang w:val="fr-FR"/>
        </w:rPr>
      </w:pPr>
    </w:p>
    <w:p w14:paraId="42484B96" w14:textId="77777777" w:rsidR="00EC0BCD" w:rsidRPr="00EC0BCD" w:rsidRDefault="00EC0BCD" w:rsidP="00027C5C">
      <w:pPr>
        <w:spacing w:after="0" w:line="240" w:lineRule="auto"/>
        <w:rPr>
          <w:rFonts w:ascii="Abadi" w:hAnsi="Abadi" w:cs="Arial"/>
          <w:sz w:val="18"/>
          <w:szCs w:val="18"/>
          <w:lang w:val="fr-FR"/>
        </w:rPr>
      </w:pPr>
    </w:p>
    <w:tbl>
      <w:tblPr>
        <w:tblStyle w:val="TableauListe3-Accentuation6"/>
        <w:tblpPr w:leftFromText="141" w:rightFromText="141" w:vertAnchor="text" w:tblpX="108" w:tblpY="1"/>
        <w:tblW w:w="10755" w:type="dxa"/>
        <w:tblLayout w:type="fixed"/>
        <w:tblLook w:val="04A0" w:firstRow="1" w:lastRow="0" w:firstColumn="1" w:lastColumn="0" w:noHBand="0" w:noVBand="1"/>
      </w:tblPr>
      <w:tblGrid>
        <w:gridCol w:w="6435"/>
        <w:gridCol w:w="930"/>
        <w:gridCol w:w="1254"/>
        <w:gridCol w:w="1286"/>
        <w:gridCol w:w="850"/>
      </w:tblGrid>
      <w:tr w:rsidR="0049765A" w:rsidRPr="00031D17" w14:paraId="669B8315" w14:textId="4AA0EA70" w:rsidTr="00901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35" w:type="dxa"/>
            <w:tcBorders>
              <w:bottom w:val="single" w:sz="4" w:space="0" w:color="70AD47" w:themeColor="accent6"/>
            </w:tcBorders>
            <w:shd w:val="clear" w:color="auto" w:fill="CFEB76"/>
            <w:vAlign w:val="center"/>
          </w:tcPr>
          <w:p w14:paraId="1774BD59" w14:textId="77777777" w:rsidR="0049765A" w:rsidRPr="00031D17" w:rsidRDefault="0049765A" w:rsidP="00AF2E10">
            <w:pPr>
              <w:spacing w:after="0" w:line="240" w:lineRule="auto"/>
              <w:jc w:val="center"/>
              <w:rPr>
                <w:rFonts w:ascii="Abadi" w:eastAsia="Arial" w:hAnsi="Abadi" w:cs="Arial"/>
                <w:b w:val="0"/>
                <w:bCs w:val="0"/>
                <w:color w:val="524F4D"/>
                <w:sz w:val="18"/>
                <w:szCs w:val="20"/>
                <w:lang w:val="fr-FR"/>
              </w:rPr>
            </w:pPr>
            <w:r w:rsidRPr="00031D17">
              <w:rPr>
                <w:rFonts w:ascii="Abadi" w:eastAsia="Arial" w:hAnsi="Abadi" w:cs="Arial"/>
                <w:b w:val="0"/>
                <w:bCs w:val="0"/>
                <w:color w:val="524F4D"/>
                <w:sz w:val="18"/>
                <w:szCs w:val="20"/>
                <w:lang w:val="fr-FR"/>
              </w:rPr>
              <w:t>Désignation</w:t>
            </w:r>
          </w:p>
        </w:tc>
        <w:tc>
          <w:tcPr>
            <w:tcW w:w="930" w:type="dxa"/>
            <w:tcBorders>
              <w:bottom w:val="single" w:sz="4" w:space="0" w:color="70AD47" w:themeColor="accent6"/>
            </w:tcBorders>
            <w:shd w:val="clear" w:color="auto" w:fill="CFEB76"/>
            <w:vAlign w:val="center"/>
          </w:tcPr>
          <w:p w14:paraId="7490CB02" w14:textId="77777777" w:rsidR="0049765A" w:rsidRPr="00031D17" w:rsidRDefault="0049765A" w:rsidP="00AF2E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bCs w:val="0"/>
                <w:color w:val="524F4D"/>
                <w:sz w:val="18"/>
                <w:szCs w:val="20"/>
                <w:lang w:val="fr-FR"/>
              </w:rPr>
            </w:pPr>
            <w:r w:rsidRPr="00031D17">
              <w:rPr>
                <w:rFonts w:ascii="Abadi" w:hAnsi="Abadi" w:cs="Arial"/>
                <w:b w:val="0"/>
                <w:bCs w:val="0"/>
                <w:color w:val="524F4D"/>
                <w:sz w:val="18"/>
                <w:szCs w:val="20"/>
                <w:lang w:val="fr-FR"/>
              </w:rPr>
              <w:t>Quantité</w:t>
            </w:r>
          </w:p>
        </w:tc>
        <w:tc>
          <w:tcPr>
            <w:tcW w:w="1254" w:type="dxa"/>
            <w:tcBorders>
              <w:bottom w:val="single" w:sz="4" w:space="0" w:color="70AD47" w:themeColor="accent6"/>
            </w:tcBorders>
            <w:shd w:val="clear" w:color="auto" w:fill="CFEB76"/>
            <w:vAlign w:val="center"/>
          </w:tcPr>
          <w:p w14:paraId="71C8F719" w14:textId="77777777" w:rsidR="0049765A" w:rsidRPr="00031D17" w:rsidRDefault="0049765A" w:rsidP="00AF2E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bCs w:val="0"/>
                <w:color w:val="524F4D"/>
                <w:sz w:val="18"/>
                <w:szCs w:val="20"/>
                <w:lang w:val="fr-FR"/>
              </w:rPr>
            </w:pPr>
            <w:r w:rsidRPr="00031D17">
              <w:rPr>
                <w:rFonts w:ascii="Abadi" w:hAnsi="Abadi" w:cs="Arial"/>
                <w:b w:val="0"/>
                <w:bCs w:val="0"/>
                <w:color w:val="524F4D"/>
                <w:sz w:val="18"/>
                <w:szCs w:val="20"/>
                <w:lang w:val="fr-FR"/>
              </w:rPr>
              <w:t>Prix HT</w:t>
            </w:r>
          </w:p>
        </w:tc>
        <w:tc>
          <w:tcPr>
            <w:tcW w:w="1286" w:type="dxa"/>
            <w:tcBorders>
              <w:bottom w:val="single" w:sz="4" w:space="0" w:color="70AD47" w:themeColor="accent6"/>
            </w:tcBorders>
            <w:shd w:val="clear" w:color="auto" w:fill="CFEB76"/>
            <w:vAlign w:val="center"/>
          </w:tcPr>
          <w:p w14:paraId="45BC5F29" w14:textId="77777777" w:rsidR="0049765A" w:rsidRPr="00031D17" w:rsidRDefault="0049765A" w:rsidP="003961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bCs w:val="0"/>
                <w:color w:val="524F4D"/>
                <w:sz w:val="18"/>
                <w:szCs w:val="20"/>
                <w:lang w:val="fr-FR"/>
              </w:rPr>
            </w:pPr>
            <w:r w:rsidRPr="00031D17">
              <w:rPr>
                <w:rFonts w:ascii="Abadi" w:hAnsi="Abadi" w:cs="Arial"/>
                <w:b w:val="0"/>
                <w:bCs w:val="0"/>
                <w:color w:val="524F4D"/>
                <w:sz w:val="18"/>
                <w:szCs w:val="20"/>
                <w:lang w:val="fr-FR"/>
              </w:rPr>
              <w:t>Montant HT</w:t>
            </w:r>
          </w:p>
        </w:tc>
        <w:tc>
          <w:tcPr>
            <w:tcW w:w="850" w:type="dxa"/>
            <w:tcBorders>
              <w:bottom w:val="single" w:sz="4" w:space="0" w:color="70AD47" w:themeColor="accent6"/>
            </w:tcBorders>
            <w:shd w:val="clear" w:color="auto" w:fill="CFEB76"/>
            <w:vAlign w:val="center"/>
          </w:tcPr>
          <w:p w14:paraId="1A4EB670" w14:textId="6BABA376" w:rsidR="0049765A" w:rsidRPr="00031D17" w:rsidRDefault="0049765A" w:rsidP="0049765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18"/>
                <w:szCs w:val="20"/>
                <w:lang w:val="fr-FR"/>
              </w:rPr>
            </w:pPr>
            <w:r w:rsidRPr="0049765A">
              <w:rPr>
                <w:rFonts w:ascii="Abadi" w:hAnsi="Abadi" w:cs="Arial"/>
                <w:b w:val="0"/>
                <w:bCs w:val="0"/>
                <w:color w:val="524F4D"/>
                <w:sz w:val="18"/>
                <w:szCs w:val="20"/>
                <w:lang w:val="fr-FR"/>
              </w:rPr>
              <w:t>TVA</w:t>
            </w:r>
          </w:p>
        </w:tc>
      </w:tr>
      <w:tr w:rsidR="0049765A" w:rsidRPr="00031D17" w14:paraId="33BD050E" w14:textId="58B9A1CE" w:rsidTr="0090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5" w:type="dxa"/>
            <w:tcBorders>
              <w:bottom w:val="nil"/>
            </w:tcBorders>
            <w:shd w:val="clear" w:color="auto" w:fill="auto"/>
            <w:vAlign w:val="center"/>
          </w:tcPr>
          <w:p w14:paraId="65748B30" w14:textId="77777777" w:rsidR="0049765A" w:rsidRPr="00031D17" w:rsidRDefault="0049765A" w:rsidP="00AF2E10">
            <w:pPr>
              <w:spacing w:after="0" w:line="240" w:lineRule="auto"/>
              <w:jc w:val="center"/>
              <w:rPr>
                <w:rFonts w:ascii="Abadi" w:eastAsia="Arial" w:hAnsi="Abadi" w:cs="Arial"/>
                <w:color w:val="524F4D"/>
                <w:sz w:val="2"/>
                <w:szCs w:val="4"/>
                <w:lang w:val="fr-FR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auto"/>
            <w:vAlign w:val="center"/>
          </w:tcPr>
          <w:p w14:paraId="430CA720" w14:textId="77777777" w:rsidR="0049765A" w:rsidRPr="00031D17" w:rsidRDefault="0049765A" w:rsidP="00AF2E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2"/>
                <w:szCs w:val="4"/>
                <w:lang w:val="fr-FR"/>
              </w:rPr>
            </w:pP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vAlign w:val="center"/>
          </w:tcPr>
          <w:p w14:paraId="577445AC" w14:textId="77777777" w:rsidR="0049765A" w:rsidRPr="00031D17" w:rsidRDefault="0049765A" w:rsidP="00AF2E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2"/>
                <w:szCs w:val="4"/>
                <w:lang w:val="fr-FR"/>
              </w:rPr>
            </w:pPr>
          </w:p>
        </w:tc>
        <w:tc>
          <w:tcPr>
            <w:tcW w:w="1286" w:type="dxa"/>
            <w:tcBorders>
              <w:bottom w:val="nil"/>
            </w:tcBorders>
            <w:shd w:val="clear" w:color="auto" w:fill="auto"/>
            <w:vAlign w:val="center"/>
          </w:tcPr>
          <w:p w14:paraId="22A1C987" w14:textId="77777777" w:rsidR="0049765A" w:rsidRPr="00031D17" w:rsidRDefault="0049765A" w:rsidP="003961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2"/>
                <w:szCs w:val="4"/>
                <w:lang w:val="fr-F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48141BD" w14:textId="77777777" w:rsidR="0049765A" w:rsidRPr="00031D17" w:rsidRDefault="0049765A" w:rsidP="00AF2E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2"/>
                <w:szCs w:val="4"/>
                <w:lang w:val="fr-FR"/>
              </w:rPr>
            </w:pPr>
          </w:p>
        </w:tc>
      </w:tr>
      <w:tr w:rsidR="0049765A" w:rsidRPr="00031D17" w14:paraId="34D36953" w14:textId="4DC3CAB3" w:rsidTr="0090156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5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F89D2D4" w14:textId="3771DDB5" w:rsidR="0049765A" w:rsidRPr="00031D17" w:rsidRDefault="00FE4148" w:rsidP="001347FB">
            <w:pPr>
              <w:spacing w:after="0" w:line="240" w:lineRule="auto"/>
              <w:rPr>
                <w:rFonts w:ascii="Abadi" w:hAnsi="Abadi" w:cs="Arial"/>
                <w:b w:val="0"/>
                <w:bCs w:val="0"/>
                <w:noProof/>
                <w:color w:val="524F4D"/>
                <w:sz w:val="18"/>
                <w:szCs w:val="18"/>
                <w:lang w:val="fr-FR" w:eastAsia="fr-FR"/>
              </w:rPr>
            </w:pPr>
            <w:r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 MERGEFIELD  TableStart:InvoiceLines  \* MERGEFORMAT </w:instrText>
            </w:r>
            <w:r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separate"/>
            </w:r>
            <w:r w:rsidR="002D50FA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t>«TableStart:InvoiceLines»</w:t>
            </w:r>
            <w:r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IF 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MERGEFIELD IsGroupHeader 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«IsGroupHeader»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= </w:instrText>
            </w:r>
            <w:r w:rsidR="005C1E76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True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"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MERGEFIELD  LineTitle</w:instrText>
            </w:r>
            <w:r w:rsidR="0046581C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\f "  </w:instrText>
            </w:r>
            <w:r w:rsidR="00F82339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-</w:instrText>
            </w:r>
            <w:r w:rsidR="0046581C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"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</w:instrText>
            </w:r>
            <w:r w:rsidR="00965E0F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\b "</w:instrText>
            </w:r>
            <w:r w:rsidR="00F82339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-</w:instrText>
            </w:r>
            <w:r w:rsidR="0046581C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</w:instrText>
            </w:r>
            <w:r w:rsidR="00250B8A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</w:instrText>
            </w:r>
            <w:r w:rsidR="00965E0F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"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 \* MERGEFORMAT 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separate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>«LineTitle»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instrText xml:space="preserve">" "" 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4"/>
                <w:u w:val="single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IF 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MERGEFIELD IsGroupFooter 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separate"/>
            </w:r>
            <w:r w:rsidR="002D50FA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>«IsGroupFooter»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= </w:instrText>
            </w:r>
            <w:r w:rsidR="005C1E76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>True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"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MERGEFIELD  LineTitle \b "   "  \* MERGEFORMAT 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separate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>«LineTitle»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" "" </w:instrText>
            </w:r>
            <w:r w:rsidR="0049765A" w:rsidRPr="00031D17">
              <w:rPr>
                <w:rFonts w:ascii="Abadi" w:hAnsi="Abadi" w:cs="Arial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 IF </w:instrText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 MERGEFIELD IsNoGroup</w:instrText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separate"/>
            </w:r>
            <w:r w:rsidR="002D50FA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>«IsNoGroup»</w:instrText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 = </w:instrText>
            </w:r>
            <w:r w:rsidR="005C1E76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>True</w:instrText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 "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0"/>
                <w:szCs w:val="20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noProof/>
                <w:color w:val="524F4D"/>
                <w:sz w:val="20"/>
                <w:szCs w:val="20"/>
                <w:lang w:val="fr-FR" w:eastAsia="fr-FR"/>
              </w:rPr>
              <w:instrText xml:space="preserve"> MERGEFIELD  LineTitle  \* MERGEFORMAT 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0"/>
                <w:szCs w:val="20"/>
                <w:lang w:val="fr-FR" w:eastAsia="fr-FR"/>
              </w:rPr>
              <w:fldChar w:fldCharType="separate"/>
            </w:r>
            <w:r w:rsidR="0049765A" w:rsidRPr="00031D17">
              <w:rPr>
                <w:rFonts w:ascii="Abadi" w:hAnsi="Abadi" w:cs="Arial"/>
                <w:noProof/>
                <w:color w:val="524F4D"/>
                <w:sz w:val="20"/>
                <w:szCs w:val="20"/>
                <w:lang w:val="fr-FR" w:eastAsia="fr-FR"/>
              </w:rPr>
              <w:instrText>«LineTitle»</w:instrText>
            </w:r>
            <w:r w:rsidR="0049765A" w:rsidRPr="00031D17">
              <w:rPr>
                <w:rFonts w:ascii="Abadi" w:hAnsi="Abadi" w:cs="Arial"/>
                <w:noProof/>
                <w:color w:val="524F4D"/>
                <w:sz w:val="20"/>
                <w:szCs w:val="20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" "" </w:instrText>
            </w:r>
            <w:r w:rsidR="0049765A"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end"/>
            </w:r>
            <w:r w:rsidR="0049765A" w:rsidRPr="00031D17">
              <w:rPr>
                <w:rFonts w:ascii="Abadi" w:hAnsi="Abadi" w:cs="Arial"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="0049765A" w:rsidRPr="00031D17">
              <w:rPr>
                <w:rFonts w:ascii="Abadi" w:hAnsi="Abadi" w:cs="Arial"/>
                <w:b w:val="0"/>
                <w:bCs w:val="0"/>
                <w:noProof/>
                <w:color w:val="524F4D"/>
                <w:sz w:val="18"/>
                <w:szCs w:val="18"/>
                <w:lang w:val="fr-FR" w:eastAsia="fr-FR"/>
              </w:rPr>
              <w:instrText xml:space="preserve"> MERGEFIELD  LineDescription \b"</w:instrText>
            </w:r>
          </w:p>
          <w:p w14:paraId="234DE1C6" w14:textId="0B0E2070" w:rsidR="0049765A" w:rsidRPr="00031D17" w:rsidRDefault="0049765A" w:rsidP="001347FB">
            <w:pPr>
              <w:spacing w:after="0" w:line="240" w:lineRule="auto"/>
              <w:rPr>
                <w:rFonts w:ascii="Abadi" w:hAnsi="Abadi" w:cs="Arial"/>
                <w:bCs w:val="0"/>
                <w:color w:val="524F4D"/>
                <w:sz w:val="14"/>
                <w:szCs w:val="14"/>
                <w:lang w:val="fr-FR"/>
              </w:rPr>
            </w:pPr>
            <w:r w:rsidRPr="00031D17">
              <w:rPr>
                <w:rFonts w:ascii="Abadi" w:hAnsi="Abadi" w:cs="Arial"/>
                <w:b w:val="0"/>
                <w:bCs w:val="0"/>
                <w:noProof/>
                <w:color w:val="524F4D"/>
                <w:sz w:val="18"/>
                <w:szCs w:val="18"/>
                <w:lang w:val="fr-FR" w:eastAsia="fr-FR"/>
              </w:rPr>
              <w:instrText xml:space="preserve">"  \* MERGEFORMAT </w:instrText>
            </w:r>
            <w:r w:rsidRPr="00031D17">
              <w:rPr>
                <w:rFonts w:ascii="Abadi" w:hAnsi="Abadi" w:cs="Arial"/>
                <w:b w:val="0"/>
                <w:bCs w:val="0"/>
                <w:noProof/>
                <w:color w:val="524F4D"/>
                <w:sz w:val="18"/>
                <w:szCs w:val="18"/>
                <w:lang w:val="fr-FR" w:eastAsia="fr-FR"/>
              </w:rPr>
              <w:fldChar w:fldCharType="separate"/>
            </w:r>
            <w:r w:rsidR="002D50FA">
              <w:rPr>
                <w:rFonts w:ascii="Abadi" w:hAnsi="Abadi" w:cs="Arial"/>
                <w:b w:val="0"/>
                <w:bCs w:val="0"/>
                <w:noProof/>
                <w:color w:val="524F4D"/>
                <w:sz w:val="18"/>
                <w:szCs w:val="18"/>
                <w:lang w:val="fr-FR" w:eastAsia="fr-FR"/>
              </w:rPr>
              <w:cr/>
              <w:t>«LineDescription»</w:t>
            </w:r>
            <w:r w:rsidRPr="00031D17">
              <w:rPr>
                <w:rFonts w:ascii="Abadi" w:hAnsi="Abadi" w:cs="Arial"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3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A1FB07A" w14:textId="74FD1772" w:rsidR="0049765A" w:rsidRPr="00031D17" w:rsidRDefault="0049765A" w:rsidP="001F695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14"/>
                <w:lang w:val="fr-FR"/>
              </w:rPr>
            </w:pP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fldChar w:fldCharType="begin"/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instrText xml:space="preserve"> MERGEFIELD  Quantity  \* MERGEFORMAT </w:instrText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t>«Quantity»</w:t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fldChar w:fldCharType="end"/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fldChar w:fldCharType="begin"/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instrText xml:space="preserve"> MERGEFIELD  Unit \b " "  \* MERGEFORMAT </w:instrText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t xml:space="preserve"> «Unit»</w:t>
            </w:r>
            <w:r w:rsidRPr="00031D17">
              <w:rPr>
                <w:rFonts w:ascii="Abadi" w:hAnsi="Abadi" w:cs="Arial"/>
                <w:noProof/>
                <w:color w:val="524F4D"/>
                <w:sz w:val="20"/>
                <w:lang w:val="fr-FR" w:eastAsia="fr-FR"/>
              </w:rPr>
              <w:fldChar w:fldCharType="end"/>
            </w:r>
          </w:p>
        </w:tc>
        <w:tc>
          <w:tcPr>
            <w:tcW w:w="1254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D4A3D4E" w14:textId="561CBFFC" w:rsidR="0049765A" w:rsidRPr="00031D17" w:rsidRDefault="0049765A" w:rsidP="001F695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</w:pPr>
            <w:r w:rsidRPr="00031D17">
              <w:rPr>
                <w:rFonts w:ascii="Abadi" w:hAnsi="Abadi"/>
                <w:noProof/>
                <w:color w:val="524F4D"/>
                <w:sz w:val="20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noProof/>
                <w:color w:val="524F4D"/>
                <w:sz w:val="20"/>
                <w:lang w:val="fr-FR" w:eastAsia="fr-FR"/>
              </w:rPr>
              <w:instrText xml:space="preserve"> MERGEFIELD  Price </w:instrText>
            </w:r>
            <w:r w:rsidRPr="00031D17">
              <w:rPr>
                <w:rFonts w:ascii="Abadi" w:hAnsi="Abadi"/>
                <w:color w:val="524F4D"/>
                <w:lang w:val="fr-FR" w:eastAsia="fr-FR"/>
              </w:rPr>
              <w:instrText>\# "# ##0.00 €"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lang w:val="fr-FR" w:eastAsia="fr-FR"/>
              </w:rPr>
              <w:instrText xml:space="preserve"> \* MERGEFORMAT 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lang w:val="fr-FR" w:eastAsia="fr-FR"/>
              </w:rPr>
              <w:fldChar w:fldCharType="separate"/>
            </w:r>
            <w:r w:rsidR="002D50FA">
              <w:rPr>
                <w:rFonts w:ascii="Abadi" w:hAnsi="Abadi"/>
                <w:noProof/>
                <w:color w:val="524F4D"/>
                <w:sz w:val="20"/>
                <w:lang w:val="fr-FR" w:eastAsia="fr-FR"/>
              </w:rPr>
              <w:t>«Price»</w:t>
            </w:r>
            <w:r w:rsidRPr="00031D17">
              <w:rPr>
                <w:rFonts w:ascii="Abadi" w:hAnsi="Abadi"/>
                <w:noProof/>
                <w:color w:val="524F4D"/>
                <w:sz w:val="20"/>
                <w:lang w:val="fr-FR" w:eastAsia="fr-FR"/>
              </w:rPr>
              <w:fldChar w:fldCharType="end"/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 MERGEFIELD  DiscountPercentage \b "</w:instrText>
            </w:r>
          </w:p>
          <w:p w14:paraId="0F3C1E2B" w14:textId="70972EFA" w:rsidR="0049765A" w:rsidRPr="00031D17" w:rsidRDefault="0049765A" w:rsidP="001F695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14"/>
                <w:szCs w:val="14"/>
                <w:lang w:val="fr-FR"/>
              </w:rPr>
            </w:pP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instrText xml:space="preserve">Rem. " \f %  \* MERGEFORMAT </w:instrText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separate"/>
            </w:r>
            <w:r w:rsidR="002D50FA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cr/>
              <w:t>Rem. «DiscountPercentage»%</w:t>
            </w:r>
            <w:r w:rsidRPr="00031D17">
              <w:rPr>
                <w:rFonts w:ascii="Abadi" w:hAnsi="Abadi"/>
                <w:noProof/>
                <w:color w:val="524F4D"/>
                <w:sz w:val="14"/>
                <w:szCs w:val="14"/>
                <w:lang w:val="fr-FR" w:eastAsia="fr-FR"/>
              </w:rPr>
              <w:fldChar w:fldCharType="end"/>
            </w:r>
          </w:p>
        </w:tc>
        <w:tc>
          <w:tcPr>
            <w:tcW w:w="128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53DF457" w14:textId="415F71EA" w:rsidR="0049765A" w:rsidRPr="00031D17" w:rsidRDefault="0049765A" w:rsidP="001F695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color w:val="524F4D"/>
                <w:sz w:val="14"/>
                <w:szCs w:val="14"/>
                <w:lang w:val="fr-FR"/>
              </w:rPr>
            </w:pP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 IF 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 MERGEFIELD IsGroupFooter 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separate"/>
            </w:r>
            <w:r w:rsidR="002D50FA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>«IsGroupFooter»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end"/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 &lt;&gt; </w:instrText>
            </w:r>
            <w:r w:rsidR="005C1E76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>True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 "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 MERGEFIELD  TotalWithoutTax </w:instrText>
            </w:r>
            <w:r w:rsidRPr="00031D17">
              <w:rPr>
                <w:rFonts w:ascii="Abadi" w:hAnsi="Abadi"/>
                <w:color w:val="524F4D"/>
                <w:lang w:val="fr-FR" w:eastAsia="fr-FR"/>
              </w:rPr>
              <w:instrText xml:space="preserve"> \# "# ##0.00 €"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 \* MERGEFORMAT 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separate"/>
            </w:r>
            <w:r w:rsidR="002D50FA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>«TotalWithoutTax»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end"/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instrText xml:space="preserve">" "" </w:instrTex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separate"/>
            </w:r>
            <w:r w:rsidR="002D50FA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t>«TotalWithoutTax»</w:t>
            </w:r>
            <w:r w:rsidRPr="00031D17"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  <w:fldChar w:fldCharType="end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IF 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MERGEFIELD IsGroupFooter 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separate"/>
            </w:r>
            <w:r w:rsidR="002D50FA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>«IsGroupFooter»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= </w:instrText>
            </w:r>
            <w:r w:rsidR="005C1E76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>True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"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begin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MERGEFIELD  GroupTotalWithoutTax </w:instrText>
            </w:r>
            <w:r w:rsidRPr="00031D17">
              <w:rPr>
                <w:rFonts w:ascii="Abadi" w:hAnsi="Abadi"/>
                <w:i/>
                <w:iCs/>
                <w:color w:val="524F4D"/>
                <w:sz w:val="20"/>
                <w:szCs w:val="22"/>
                <w:lang w:val="fr-FR" w:eastAsia="fr-FR"/>
              </w:rPr>
              <w:instrText>\# "# ##0.00 €"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 \* MERGEFORMAT 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separate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«TotalWithoutTax» € 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instrText xml:space="preserve">" "" </w:instrText>
            </w:r>
            <w:r w:rsidRPr="00031D17">
              <w:rPr>
                <w:rFonts w:ascii="Abadi" w:hAnsi="Abadi"/>
                <w:i/>
                <w:iCs/>
                <w:noProof/>
                <w:color w:val="524F4D"/>
                <w:sz w:val="18"/>
                <w:szCs w:val="18"/>
                <w:lang w:val="fr-FR" w:eastAsia="fr-FR"/>
              </w:rPr>
              <w:fldChar w:fldCharType="end"/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fldChar w:fldCharType="begin"/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instrText xml:space="preserve"> MERGEFIELD  TableEnd:QuoteLines  \* MERGEFORMAT </w:instrText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t>«TableEnd:QuoteLines»</w:t>
            </w:r>
            <w:r w:rsidRPr="00031D17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44031A" w14:textId="274E44B4" w:rsidR="0049765A" w:rsidRPr="00031D17" w:rsidRDefault="0039614D" w:rsidP="001347F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noProof/>
                <w:color w:val="524F4D"/>
                <w:sz w:val="20"/>
                <w:szCs w:val="20"/>
                <w:lang w:val="fr-FR" w:eastAsia="fr-FR"/>
              </w:rPr>
            </w:pPr>
            <w:r w:rsidRPr="0039614D"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fldChar w:fldCharType="begin"/>
            </w:r>
            <w:r w:rsidRPr="0039614D"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instrText xml:space="preserve"> MERGEFIELD  VatValue</w:instrText>
            </w:r>
            <w:r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instrText xml:space="preserve"> \f %</w:instrText>
            </w:r>
            <w:r w:rsidRPr="0039614D"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instrText xml:space="preserve">  \* MERGEFORMAT </w:instrText>
            </w:r>
            <w:r w:rsidRPr="0039614D"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t>«VatValue»%</w:t>
            </w:r>
            <w:r w:rsidRPr="0039614D">
              <w:rPr>
                <w:rFonts w:ascii="Abadi" w:hAnsi="Abadi" w:cs="Arial"/>
                <w:noProof/>
                <w:color w:val="524F4D"/>
                <w:sz w:val="16"/>
                <w:szCs w:val="20"/>
                <w:lang w:val="fr-FR" w:eastAsia="fr-FR"/>
              </w:rPr>
              <w:fldChar w:fldCharType="end"/>
            </w:r>
            <w:r w:rsidR="00FE4148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fldChar w:fldCharType="begin"/>
            </w:r>
            <w:r w:rsidR="00FE4148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instrText xml:space="preserve"> MERGEFIELD  TableEnd:InvoiceLines  \* MERGEFORMAT </w:instrText>
            </w:r>
            <w:r w:rsidR="00FE4148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t>«TableEnd:InvoiceLines»</w:t>
            </w:r>
            <w:r w:rsidR="00FE4148">
              <w:rPr>
                <w:rFonts w:ascii="Abadi" w:hAnsi="Abadi" w:cs="Arial"/>
                <w:noProof/>
                <w:color w:val="524F4D"/>
                <w:sz w:val="14"/>
                <w:szCs w:val="14"/>
                <w:lang w:val="fr-FR" w:eastAsia="fr-FR"/>
              </w:rPr>
              <w:fldChar w:fldCharType="end"/>
            </w:r>
          </w:p>
        </w:tc>
      </w:tr>
      <w:tr w:rsidR="0049765A" w:rsidRPr="00031D17" w14:paraId="053B5EB1" w14:textId="2B37E0A0" w:rsidTr="0090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5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6B44A547" w14:textId="77777777" w:rsidR="0049765A" w:rsidRPr="00031D17" w:rsidRDefault="0049765A" w:rsidP="00AF2E10">
            <w:pPr>
              <w:spacing w:after="0" w:line="240" w:lineRule="auto"/>
              <w:rPr>
                <w:rFonts w:ascii="Abadi" w:hAnsi="Abadi"/>
                <w:noProof/>
                <w:color w:val="524F4D"/>
                <w:sz w:val="2"/>
                <w:szCs w:val="2"/>
                <w:lang w:val="fr-FR" w:eastAsia="fr-FR"/>
              </w:rPr>
            </w:pPr>
          </w:p>
        </w:tc>
        <w:tc>
          <w:tcPr>
            <w:tcW w:w="930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43859452" w14:textId="77777777" w:rsidR="0049765A" w:rsidRPr="00031D17" w:rsidRDefault="0049765A" w:rsidP="00AF2E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noProof/>
                <w:color w:val="524F4D"/>
                <w:sz w:val="2"/>
                <w:szCs w:val="2"/>
                <w:lang w:val="fr-FR" w:eastAsia="fr-FR"/>
              </w:rPr>
            </w:pPr>
          </w:p>
        </w:tc>
        <w:tc>
          <w:tcPr>
            <w:tcW w:w="1254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7697ED9F" w14:textId="77777777" w:rsidR="0049765A" w:rsidRPr="00031D17" w:rsidRDefault="0049765A" w:rsidP="00AF2E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noProof/>
                <w:color w:val="524F4D"/>
                <w:sz w:val="2"/>
                <w:szCs w:val="2"/>
                <w:lang w:val="fr-FR" w:eastAsia="fr-FR"/>
              </w:rPr>
            </w:pP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3D83D2D1" w14:textId="77777777" w:rsidR="0049765A" w:rsidRPr="00031D17" w:rsidRDefault="0049765A" w:rsidP="00AF2E1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noProof/>
                <w:color w:val="524F4D"/>
                <w:sz w:val="2"/>
                <w:szCs w:val="2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9B12E6C" w14:textId="77777777" w:rsidR="0049765A" w:rsidRPr="00031D17" w:rsidRDefault="0049765A" w:rsidP="00AF2E1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noProof/>
                <w:color w:val="524F4D"/>
                <w:sz w:val="2"/>
                <w:szCs w:val="2"/>
                <w:lang w:val="fr-FR" w:eastAsia="fr-FR"/>
              </w:rPr>
            </w:pPr>
          </w:p>
        </w:tc>
      </w:tr>
    </w:tbl>
    <w:p w14:paraId="2D7C6614" w14:textId="6A88A3BD" w:rsidR="00E7543D" w:rsidRDefault="00E7543D" w:rsidP="00027C5C">
      <w:pPr>
        <w:spacing w:after="0" w:line="240" w:lineRule="auto"/>
        <w:rPr>
          <w:rFonts w:ascii="Abadi" w:hAnsi="Abadi" w:cs="Arial"/>
          <w:color w:val="524F4D"/>
          <w:lang w:val="fr-FR"/>
        </w:rPr>
      </w:pPr>
    </w:p>
    <w:p w14:paraId="16FE793B" w14:textId="77777777" w:rsidR="00EC0BCD" w:rsidRPr="00031D17" w:rsidRDefault="00EC0BCD" w:rsidP="00027C5C">
      <w:pPr>
        <w:spacing w:after="0" w:line="240" w:lineRule="auto"/>
        <w:rPr>
          <w:rFonts w:ascii="Abadi" w:hAnsi="Abadi" w:cs="Arial"/>
          <w:color w:val="524F4D"/>
          <w:lang w:val="fr-FR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107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102"/>
      </w:tblGrid>
      <w:tr w:rsidR="00EC679C" w:rsidRPr="00031D17" w14:paraId="3FE3D308" w14:textId="77777777" w:rsidTr="00256686">
        <w:trPr>
          <w:jc w:val="right"/>
        </w:trPr>
        <w:tc>
          <w:tcPr>
            <w:tcW w:w="5676" w:type="dxa"/>
          </w:tcPr>
          <w:tbl>
            <w:tblPr>
              <w:tblpPr w:leftFromText="141" w:rightFromText="141" w:vertAnchor="text" w:tblpY="1"/>
              <w:tblOverlap w:val="never"/>
              <w:tblW w:w="56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1619"/>
              <w:gridCol w:w="2202"/>
            </w:tblGrid>
            <w:tr w:rsidR="00A958C4" w:rsidRPr="00031D17" w14:paraId="228268B6" w14:textId="77777777" w:rsidTr="00A958C4">
              <w:trPr>
                <w:trHeight w:val="317"/>
              </w:trPr>
              <w:tc>
                <w:tcPr>
                  <w:tcW w:w="1798" w:type="dxa"/>
                  <w:shd w:val="clear" w:color="auto" w:fill="D0CECE" w:themeFill="background2" w:themeFillShade="E6"/>
                  <w:vAlign w:val="center"/>
                </w:tcPr>
                <w:p w14:paraId="00AC8F50" w14:textId="77777777" w:rsidR="00A958C4" w:rsidRPr="00031D17" w:rsidRDefault="00A958C4" w:rsidP="00A958C4">
                  <w:pPr>
                    <w:spacing w:after="0" w:line="240" w:lineRule="auto"/>
                    <w:ind w:left="-6"/>
                    <w:jc w:val="center"/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  <w:t>Taux TVA</w:t>
                  </w:r>
                </w:p>
              </w:tc>
              <w:tc>
                <w:tcPr>
                  <w:tcW w:w="1573" w:type="dxa"/>
                  <w:shd w:val="clear" w:color="auto" w:fill="D0CECE" w:themeFill="background2" w:themeFillShade="E6"/>
                  <w:vAlign w:val="center"/>
                </w:tcPr>
                <w:p w14:paraId="7702AF39" w14:textId="77777777" w:rsidR="00A958C4" w:rsidRPr="00031D17" w:rsidRDefault="00A958C4" w:rsidP="00A958C4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  <w:t>Montant TVA</w:t>
                  </w:r>
                </w:p>
              </w:tc>
              <w:tc>
                <w:tcPr>
                  <w:tcW w:w="2140" w:type="dxa"/>
                  <w:shd w:val="clear" w:color="auto" w:fill="D0CECE" w:themeFill="background2" w:themeFillShade="E6"/>
                  <w:vAlign w:val="center"/>
                </w:tcPr>
                <w:p w14:paraId="3D0922A2" w14:textId="77777777" w:rsidR="00A958C4" w:rsidRPr="00031D17" w:rsidRDefault="00A958C4" w:rsidP="00A958C4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  <w:t>Montant HT</w:t>
                  </w:r>
                </w:p>
              </w:tc>
            </w:tr>
            <w:tr w:rsidR="00A958C4" w:rsidRPr="00031D17" w14:paraId="5C10A783" w14:textId="77777777" w:rsidTr="00A958C4">
              <w:trPr>
                <w:trHeight w:val="343"/>
              </w:trPr>
              <w:tc>
                <w:tcPr>
                  <w:tcW w:w="1798" w:type="dxa"/>
                  <w:shd w:val="clear" w:color="auto" w:fill="FAFAFA"/>
                  <w:vAlign w:val="center"/>
                </w:tcPr>
                <w:p w14:paraId="7FF7C902" w14:textId="73279895" w:rsidR="00A958C4" w:rsidRPr="00031D17" w:rsidRDefault="00A958C4" w:rsidP="00A958C4">
                  <w:pPr>
                    <w:spacing w:after="0" w:line="240" w:lineRule="auto"/>
                    <w:ind w:left="-6"/>
                    <w:jc w:val="center"/>
                    <w:rPr>
                      <w:rFonts w:ascii="Abadi" w:hAnsi="Abadi" w:cs="Arial"/>
                      <w:bCs/>
                      <w:color w:val="524F4D"/>
                      <w:sz w:val="20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fldChar w:fldCharType="begin"/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fldChar w:fldCharType="separate"/>
                  </w:r>
                  <w:r w:rsidR="002D50FA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t>«TableStart:VatLines»</w:t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fldChar w:fldCharType="end"/>
                  </w:r>
                  <w:r w:rsidRPr="00031D17">
                    <w:rPr>
                      <w:rFonts w:ascii="Abadi" w:hAnsi="Abadi" w:cs="Arial"/>
                      <w:color w:val="524F4D"/>
                      <w:sz w:val="20"/>
                      <w:lang w:val="fr-FR"/>
                    </w:rPr>
                    <w:t xml:space="preserve"> </w: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begin"/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MERGEFIELD  VatValue \# "</w:instrText>
                  </w:r>
                  <w:r w:rsidRPr="00031D17">
                    <w:rPr>
                      <w:rFonts w:ascii="Abadi" w:hAnsi="Abadi"/>
                      <w:color w:val="524F4D"/>
                      <w:sz w:val="21"/>
                      <w:szCs w:val="21"/>
                      <w:shd w:val="clear" w:color="auto" w:fill="FFFFFF"/>
                    </w:rPr>
                    <w:instrText>0.00 %</w:instrText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"  \* </w:instrText>
                  </w:r>
                  <w:r w:rsidRPr="00031D17">
                    <w:rPr>
                      <w:rFonts w:ascii="Abadi" w:hAnsi="Abadi"/>
                      <w:color w:val="524F4D"/>
                    </w:rPr>
                    <w:lastRenderedPageBreak/>
                    <w:instrText xml:space="preserve">MERGEFORMAT </w:instrTex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separate"/>
                  </w:r>
                  <w:r w:rsidR="002D50FA" w:rsidRPr="002D50FA">
                    <w:rPr>
                      <w:rFonts w:ascii="Abadi" w:hAnsi="Abadi" w:cs="Arial"/>
                      <w:noProof/>
                      <w:color w:val="524F4D"/>
                      <w:sz w:val="18"/>
                      <w:szCs w:val="18"/>
                      <w:lang w:val="fr-FR"/>
                    </w:rPr>
                    <w:t>«VatValue»</w: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FAFAFA"/>
                  <w:vAlign w:val="center"/>
                </w:tcPr>
                <w:p w14:paraId="5FE74916" w14:textId="6ECCE082" w:rsidR="00A958C4" w:rsidRPr="00031D17" w:rsidRDefault="00A958C4" w:rsidP="00A958C4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/>
                      <w:color w:val="524F4D"/>
                    </w:rPr>
                    <w:lastRenderedPageBreak/>
                    <w:fldChar w:fldCharType="begin"/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MERGEFIELD  TaxAmount </w:instrText>
                  </w:r>
                  <w:r w:rsidRPr="00031D17">
                    <w:rPr>
                      <w:rFonts w:ascii="Abadi" w:hAnsi="Abadi"/>
                      <w:color w:val="524F4D"/>
                      <w:lang w:val="fr-FR" w:eastAsia="fr-FR"/>
                    </w:rPr>
                    <w:instrText>\# "# ##0.00 €"</w:instrText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\* MERGEFORMAT </w:instrTex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separate"/>
                  </w:r>
                  <w:r w:rsidR="002D50FA" w:rsidRPr="002D50FA">
                    <w:rPr>
                      <w:rFonts w:ascii="Abadi" w:hAnsi="Abadi" w:cs="Arial"/>
                      <w:noProof/>
                      <w:color w:val="524F4D"/>
                      <w:sz w:val="18"/>
                      <w:szCs w:val="18"/>
                      <w:lang w:val="fr-FR"/>
                    </w:rPr>
                    <w:t>«TaxAmount»</w: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FAFAFA"/>
                  <w:vAlign w:val="center"/>
                </w:tcPr>
                <w:p w14:paraId="46EBB878" w14:textId="15A7A7CF" w:rsidR="00A958C4" w:rsidRPr="00031D17" w:rsidRDefault="00A958C4" w:rsidP="00A958C4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color w:val="524F4D"/>
                      <w:sz w:val="20"/>
                      <w:lang w:val="fr-FR"/>
                    </w:rPr>
                  </w:pPr>
                  <w:r w:rsidRPr="00031D17">
                    <w:rPr>
                      <w:rFonts w:ascii="Abadi" w:hAnsi="Abadi"/>
                      <w:color w:val="524F4D"/>
                    </w:rPr>
                    <w:fldChar w:fldCharType="begin"/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MERGEFIELD  AmountWithoutTax </w:instrText>
                  </w:r>
                  <w:r w:rsidRPr="00031D17">
                    <w:rPr>
                      <w:rFonts w:ascii="Abadi" w:hAnsi="Abadi"/>
                      <w:color w:val="524F4D"/>
                      <w:lang w:val="fr-FR" w:eastAsia="fr-FR"/>
                    </w:rPr>
                    <w:instrText>\# "# ##0.00 €"</w:instrText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 \* MERGEFORMAT </w:instrTex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separate"/>
                  </w:r>
                  <w:r w:rsidR="002D50FA" w:rsidRPr="002D50FA">
                    <w:rPr>
                      <w:rFonts w:ascii="Abadi" w:hAnsi="Abadi" w:cs="Arial"/>
                      <w:noProof/>
                      <w:color w:val="524F4D"/>
                      <w:sz w:val="18"/>
                      <w:szCs w:val="18"/>
                      <w:lang w:val="fr-FR"/>
                    </w:rPr>
                    <w:t>«AmountWithoutTax»</w:t>
                  </w:r>
                  <w:r w:rsidRPr="00031D17">
                    <w:rPr>
                      <w:rFonts w:ascii="Abadi" w:hAnsi="Abadi"/>
                      <w:color w:val="524F4D"/>
                    </w:rPr>
                    <w:fldChar w:fldCharType="end"/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fldChar w:fldCharType="begin"/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instrText xml:space="preserve"> MERGEFIELD  TableEnd:VatLines  \* </w:instrText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lastRenderedPageBreak/>
                    <w:instrText xml:space="preserve">MERGEFORMAT </w:instrText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fldChar w:fldCharType="separate"/>
                  </w:r>
                  <w:r w:rsidR="002D50FA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t>«TableEnd:VatLines»</w:t>
                  </w:r>
                  <w:r w:rsidRPr="00031D17">
                    <w:rPr>
                      <w:rFonts w:ascii="Abadi" w:hAnsi="Abadi" w:cs="Arial"/>
                      <w:bCs/>
                      <w:noProof/>
                      <w:color w:val="524F4D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746B987E" w14:textId="6E63AB39" w:rsidR="004811B3" w:rsidRPr="00EC0BCD" w:rsidRDefault="004811B3" w:rsidP="00EE0A23">
            <w:pPr>
              <w:spacing w:after="0" w:line="240" w:lineRule="auto"/>
              <w:rPr>
                <w:rFonts w:ascii="Abadi" w:hAnsi="Abadi" w:cs="Arial"/>
                <w:bCs/>
                <w:color w:val="524F4D"/>
                <w:sz w:val="18"/>
                <w:szCs w:val="16"/>
              </w:rPr>
            </w:pPr>
          </w:p>
        </w:tc>
        <w:tc>
          <w:tcPr>
            <w:tcW w:w="5102" w:type="dxa"/>
          </w:tcPr>
          <w:tbl>
            <w:tblPr>
              <w:tblpPr w:leftFromText="141" w:rightFromText="141" w:vertAnchor="text" w:tblpXSpec="right" w:tblpY="1"/>
              <w:tblOverlap w:val="never"/>
              <w:tblW w:w="4153" w:type="dxa"/>
              <w:jc w:val="right"/>
              <w:tblBorders>
                <w:top w:val="single" w:sz="4" w:space="0" w:color="70AD47"/>
                <w:left w:val="single" w:sz="4" w:space="0" w:color="70AD47"/>
                <w:bottom w:val="single" w:sz="4" w:space="0" w:color="70AD47"/>
                <w:right w:val="single" w:sz="4" w:space="0" w:color="70AD47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2109"/>
              <w:gridCol w:w="25"/>
            </w:tblGrid>
            <w:tr w:rsidR="00DF42FC" w:rsidRPr="00031D17" w14:paraId="698BB18D" w14:textId="3C3E346D" w:rsidTr="00FE4148">
              <w:trPr>
                <w:trHeight w:val="402"/>
                <w:jc w:val="right"/>
              </w:trPr>
              <w:tc>
                <w:tcPr>
                  <w:tcW w:w="2019" w:type="dxa"/>
                  <w:tcBorders>
                    <w:top w:val="single" w:sz="4" w:space="0" w:color="70AD47"/>
                    <w:bottom w:val="nil"/>
                  </w:tcBorders>
                  <w:shd w:val="clear" w:color="auto" w:fill="CFEB76"/>
                  <w:tcMar>
                    <w:left w:w="0" w:type="dxa"/>
                    <w:right w:w="0" w:type="dxa"/>
                  </w:tcMar>
                  <w:vAlign w:val="center"/>
                </w:tcPr>
                <w:p w14:paraId="5EC617A7" w14:textId="77777777" w:rsidR="00DF42FC" w:rsidRPr="00031D17" w:rsidRDefault="00DF42FC" w:rsidP="00D71054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Cs/>
                      <w:color w:val="524F4D"/>
                      <w:sz w:val="18"/>
                      <w:szCs w:val="20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Cs/>
                      <w:color w:val="524F4D"/>
                      <w:sz w:val="18"/>
                      <w:szCs w:val="20"/>
                      <w:lang w:val="fr-FR"/>
                    </w:rPr>
                    <w:lastRenderedPageBreak/>
                    <w:t>Total HT</w:t>
                  </w:r>
                </w:p>
              </w:tc>
              <w:tc>
                <w:tcPr>
                  <w:tcW w:w="2109" w:type="dxa"/>
                  <w:tcBorders>
                    <w:top w:val="single" w:sz="4" w:space="0" w:color="70AD47"/>
                    <w:bottom w:val="nil"/>
                    <w:right w:val="single" w:sz="4" w:space="0" w:color="70AD47"/>
                  </w:tcBorders>
                  <w:shd w:val="clear" w:color="auto" w:fill="FAFAFA"/>
                  <w:tcMar>
                    <w:left w:w="0" w:type="dxa"/>
                    <w:right w:w="113" w:type="dxa"/>
                  </w:tcMar>
                  <w:vAlign w:val="center"/>
                </w:tcPr>
                <w:p w14:paraId="70864180" w14:textId="6F56FE3F" w:rsidR="00DF42FC" w:rsidRPr="00031D17" w:rsidRDefault="00DF42FC" w:rsidP="00D71054">
                  <w:pPr>
                    <w:spacing w:after="0" w:line="240" w:lineRule="auto"/>
                    <w:jc w:val="right"/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</w:rPr>
                    <w:fldChar w:fldCharType="begin"/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</w:rPr>
                    <w:instrText xml:space="preserve"> MERGEFIELD  TotalWithoutTax </w:instrText>
                  </w:r>
                  <w:r w:rsidRPr="00031D17">
                    <w:rPr>
                      <w:rFonts w:ascii="Abadi" w:hAnsi="Abadi"/>
                      <w:color w:val="524F4D"/>
                      <w:lang w:val="fr-FR" w:eastAsia="fr-FR"/>
                    </w:rPr>
                    <w:instrText>\# "# ##0.00 €"</w:instrTex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</w:rPr>
                    <w:instrText xml:space="preserve"> \* MERGEFORMAT </w:instrTex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</w:rPr>
                    <w:fldChar w:fldCharType="separate"/>
                  </w:r>
                  <w:r w:rsidR="002D50FA">
                    <w:rPr>
                      <w:rFonts w:ascii="Abadi" w:hAnsi="Abadi"/>
                      <w:noProof/>
                      <w:color w:val="524F4D"/>
                      <w:sz w:val="20"/>
                    </w:rPr>
                    <w:t>«TotalWithoutTax»</w: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</w:rPr>
                    <w:fldChar w:fldCharType="end"/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</w:tcPr>
                <w:p w14:paraId="396E01D4" w14:textId="77777777" w:rsidR="00DF42FC" w:rsidRPr="00031D17" w:rsidRDefault="00DF42FC" w:rsidP="00D71054">
                  <w:pPr>
                    <w:spacing w:after="0" w:line="240" w:lineRule="auto"/>
                    <w:jc w:val="right"/>
                    <w:rPr>
                      <w:rFonts w:ascii="Abadi" w:hAnsi="Abadi"/>
                      <w:noProof/>
                      <w:color w:val="524F4D"/>
                      <w:sz w:val="20"/>
                    </w:rPr>
                  </w:pPr>
                </w:p>
              </w:tc>
            </w:tr>
            <w:tr w:rsidR="00DF42FC" w:rsidRPr="00031D17" w14:paraId="4FEC5322" w14:textId="4C48FFC0" w:rsidTr="00FE4148">
              <w:trPr>
                <w:trHeight w:val="402"/>
                <w:jc w:val="right"/>
              </w:trPr>
              <w:tc>
                <w:tcPr>
                  <w:tcW w:w="2019" w:type="dxa"/>
                  <w:tcBorders>
                    <w:top w:val="nil"/>
                    <w:bottom w:val="nil"/>
                  </w:tcBorders>
                  <w:shd w:val="clear" w:color="auto" w:fill="CFEB76"/>
                  <w:tcMar>
                    <w:left w:w="0" w:type="dxa"/>
                    <w:right w:w="0" w:type="dxa"/>
                  </w:tcMar>
                  <w:vAlign w:val="center"/>
                </w:tcPr>
                <w:p w14:paraId="2F275759" w14:textId="77777777" w:rsidR="00DF42FC" w:rsidRPr="00031D17" w:rsidRDefault="00DF42FC" w:rsidP="00D71054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Cs/>
                      <w:color w:val="524F4D"/>
                      <w:sz w:val="18"/>
                      <w:szCs w:val="20"/>
                      <w:lang w:val="fr-FR"/>
                    </w:rPr>
                  </w:pPr>
                  <w:r w:rsidRPr="00031D17">
                    <w:rPr>
                      <w:rFonts w:ascii="Abadi" w:hAnsi="Abadi" w:cs="Arial"/>
                      <w:bCs/>
                      <w:color w:val="524F4D"/>
                      <w:sz w:val="18"/>
                      <w:szCs w:val="20"/>
                      <w:lang w:val="fr-FR"/>
                    </w:rPr>
                    <w:t>Total TVA</w:t>
                  </w:r>
                </w:p>
              </w:tc>
              <w:tc>
                <w:tcPr>
                  <w:tcW w:w="2109" w:type="dxa"/>
                  <w:tcBorders>
                    <w:top w:val="nil"/>
                    <w:bottom w:val="nil"/>
                    <w:right w:val="single" w:sz="4" w:space="0" w:color="70AD47"/>
                  </w:tcBorders>
                  <w:shd w:val="clear" w:color="auto" w:fill="FAFAFA"/>
                  <w:tcMar>
                    <w:left w:w="0" w:type="dxa"/>
                    <w:right w:w="113" w:type="dxa"/>
                  </w:tcMar>
                  <w:vAlign w:val="center"/>
                </w:tcPr>
                <w:p w14:paraId="134EC51B" w14:textId="278D1F91" w:rsidR="00DF42FC" w:rsidRPr="00031D17" w:rsidRDefault="00DF42FC" w:rsidP="00D71054">
                  <w:pPr>
                    <w:spacing w:after="0" w:line="240" w:lineRule="auto"/>
                    <w:jc w:val="right"/>
                    <w:rPr>
                      <w:rFonts w:ascii="Abadi" w:hAnsi="Abadi" w:cs="Arial"/>
                      <w:bCs/>
                      <w:color w:val="524F4D"/>
                      <w:sz w:val="18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  <w:fldChar w:fldCharType="begin"/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  <w:instrText xml:space="preserve"> MERGEFIELD  TaxAmount </w:instrText>
                  </w:r>
                  <w:r w:rsidRPr="00031D17">
                    <w:rPr>
                      <w:rFonts w:ascii="Abadi" w:hAnsi="Abadi"/>
                      <w:color w:val="524F4D"/>
                      <w:lang w:val="fr-FR" w:eastAsia="fr-FR"/>
                    </w:rPr>
                    <w:instrText>\# "# ##0.00 €;' '"</w:instrText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</w:instrTex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  <w:instrText xml:space="preserve">\* </w:instrTex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  <w:lastRenderedPageBreak/>
                    <w:instrText xml:space="preserve">MERGEFORMAT </w:instrTex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  <w:fldChar w:fldCharType="separate"/>
                  </w:r>
                  <w:r w:rsidR="002D50FA"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  <w:t>«TaxAmount»</w:t>
                  </w:r>
                  <w:r w:rsidRPr="00031D17">
                    <w:rPr>
                      <w:rFonts w:ascii="Abadi" w:hAnsi="Abadi"/>
                      <w:noProof/>
                      <w:color w:val="524F4D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</w:tcPr>
                <w:p w14:paraId="27884B82" w14:textId="77777777" w:rsidR="00DF42FC" w:rsidRPr="00031D17" w:rsidRDefault="00DF42FC" w:rsidP="00D71054">
                  <w:pPr>
                    <w:spacing w:after="0" w:line="240" w:lineRule="auto"/>
                    <w:jc w:val="right"/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</w:rPr>
                  </w:pPr>
                </w:p>
              </w:tc>
            </w:tr>
            <w:tr w:rsidR="00FB4F6D" w:rsidRPr="00FE4148" w14:paraId="5766EC17" w14:textId="77777777" w:rsidTr="00346C02">
              <w:trPr>
                <w:trHeight w:val="402"/>
                <w:jc w:val="right"/>
              </w:trPr>
              <w:tc>
                <w:tcPr>
                  <w:tcW w:w="2019" w:type="dxa"/>
                  <w:tcBorders>
                    <w:top w:val="nil"/>
                    <w:bottom w:val="single" w:sz="4" w:space="0" w:color="70AD47"/>
                  </w:tcBorders>
                  <w:shd w:val="clear" w:color="auto" w:fill="CFEB76"/>
                  <w:tcMar>
                    <w:left w:w="0" w:type="dxa"/>
                    <w:right w:w="0" w:type="dxa"/>
                  </w:tcMar>
                  <w:vAlign w:val="center"/>
                </w:tcPr>
                <w:p w14:paraId="4890805F" w14:textId="1B815DFB" w:rsidR="00FB4F6D" w:rsidRPr="00031D17" w:rsidRDefault="00FB4F6D" w:rsidP="00FB4F6D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/>
                      <w:color w:val="524F4D"/>
                      <w:sz w:val="18"/>
                      <w:szCs w:val="20"/>
                      <w:lang w:val="fr-FR"/>
                    </w:rPr>
                  </w:pPr>
                  <w:r w:rsidRPr="001D150E">
                    <w:rPr>
                      <w:rFonts w:ascii="Abadi" w:hAnsi="Abadi" w:cs="Arial"/>
                      <w:b/>
                      <w:color w:val="524F4D"/>
                      <w:sz w:val="20"/>
                      <w:szCs w:val="22"/>
                      <w:lang w:val="fr-FR"/>
                    </w:rPr>
                    <w:t>Total TTC</w:t>
                  </w:r>
                </w:p>
              </w:tc>
              <w:tc>
                <w:tcPr>
                  <w:tcW w:w="2109" w:type="dxa"/>
                  <w:tcBorders>
                    <w:top w:val="nil"/>
                    <w:bottom w:val="single" w:sz="4" w:space="0" w:color="70AD47"/>
                    <w:right w:val="single" w:sz="4" w:space="0" w:color="70AD47"/>
                  </w:tcBorders>
                  <w:shd w:val="clear" w:color="auto" w:fill="FAFAFA"/>
                  <w:tcMar>
                    <w:left w:w="0" w:type="dxa"/>
                    <w:right w:w="113" w:type="dxa"/>
                  </w:tcMar>
                  <w:vAlign w:val="center"/>
                </w:tcPr>
                <w:p w14:paraId="6A999F91" w14:textId="01AF0DCB" w:rsidR="00FB4F6D" w:rsidRPr="00FE4148" w:rsidRDefault="00FB4F6D" w:rsidP="00FB4F6D">
                  <w:pPr>
                    <w:spacing w:after="0" w:line="240" w:lineRule="auto"/>
                    <w:jc w:val="right"/>
                    <w:rPr>
                      <w:rFonts w:ascii="Abadi" w:hAnsi="Abadi"/>
                      <w:noProof/>
                      <w:color w:val="524F4D"/>
                      <w:sz w:val="20"/>
                      <w:szCs w:val="18"/>
                      <w:lang w:val="fr-FR"/>
                    </w:rPr>
                  </w:pPr>
                  <w:r w:rsidRPr="00031D17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begin"/>
                  </w:r>
                  <w:r w:rsidRPr="00031D17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MERGEFIELD  TotalIncludingTax </w:instrText>
                  </w:r>
                  <w:r w:rsidRPr="00031D17">
                    <w:rPr>
                      <w:rFonts w:ascii="Abadi" w:hAnsi="Abadi"/>
                      <w:color w:val="524F4D"/>
                      <w:lang w:val="fr-FR" w:eastAsia="fr-FR"/>
                    </w:rPr>
                    <w:instrText>\# "# ##0.00 €"</w:instrText>
                  </w:r>
                  <w:r w:rsidRPr="00031D17">
                    <w:rPr>
                      <w:rFonts w:ascii="Abadi" w:hAnsi="Abadi"/>
                      <w:color w:val="524F4D"/>
                    </w:rPr>
                    <w:instrText xml:space="preserve"> </w:instrText>
                  </w:r>
                  <w:r w:rsidRPr="00031D17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 \* MERGEFORMAT </w:instrText>
                  </w:r>
                  <w:r w:rsidRPr="00031D17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separate"/>
                  </w:r>
                  <w:r w:rsidR="002D50FA">
                    <w:rPr>
                      <w:rFonts w:ascii="Abadi" w:hAnsi="Abadi"/>
                      <w:b/>
                      <w:noProof/>
                      <w:color w:val="524F4D"/>
                    </w:rPr>
                    <w:t>«TotalIncludingTax»</w:t>
                  </w:r>
                  <w:r w:rsidRPr="00031D17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end"/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</w:tcPr>
                <w:p w14:paraId="228B5C76" w14:textId="77777777" w:rsidR="00FB4F6D" w:rsidRPr="00FE4148" w:rsidRDefault="00FB4F6D" w:rsidP="00FB4F6D">
                  <w:pPr>
                    <w:spacing w:after="0" w:line="240" w:lineRule="auto"/>
                    <w:jc w:val="right"/>
                    <w:rPr>
                      <w:rFonts w:ascii="Abadi" w:hAnsi="Abadi"/>
                      <w:b/>
                      <w:noProof/>
                      <w:color w:val="524F4D"/>
                      <w:lang w:val="fr-FR"/>
                    </w:rPr>
                  </w:pPr>
                </w:p>
              </w:tc>
            </w:tr>
          </w:tbl>
          <w:p w14:paraId="760F3150" w14:textId="77777777" w:rsidR="004811B3" w:rsidRPr="00031D17" w:rsidRDefault="004811B3" w:rsidP="00D71054">
            <w:pPr>
              <w:tabs>
                <w:tab w:val="left" w:pos="945"/>
              </w:tabs>
              <w:rPr>
                <w:rFonts w:ascii="Abadi" w:hAnsi="Abadi" w:cs="Arial"/>
                <w:color w:val="524F4D"/>
                <w:lang w:val="fr-FR"/>
              </w:rPr>
            </w:pPr>
          </w:p>
        </w:tc>
      </w:tr>
      <w:tr w:rsidR="00EC679C" w:rsidRPr="00031D17" w14:paraId="7391F6A6" w14:textId="77777777" w:rsidTr="00256686">
        <w:trPr>
          <w:jc w:val="right"/>
        </w:trPr>
        <w:tc>
          <w:tcPr>
            <w:tcW w:w="5676" w:type="dxa"/>
          </w:tcPr>
          <w:p w14:paraId="39EDEDC9" w14:textId="2598A628" w:rsidR="00FE4148" w:rsidRPr="00FE4148" w:rsidRDefault="00FE4148" w:rsidP="00FE4148">
            <w:pPr>
              <w:spacing w:after="0"/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</w:pP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lastRenderedPageBreak/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 xml:space="preserve"> IF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 xml:space="preserve"> MERGEFIELD  AmountToPay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>«AmountToPay»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 xml:space="preserve"> &lt;&gt; "0" "</w:instrText>
            </w:r>
            <w:r w:rsidRPr="00FE4148">
              <w:rPr>
                <w:rFonts w:ascii="Abadi" w:hAnsi="Abadi"/>
                <w:color w:val="524F4D"/>
                <w:sz w:val="18"/>
                <w:szCs w:val="18"/>
                <w:u w:val="single"/>
                <w:lang w:val="fr-FR"/>
              </w:rPr>
              <w:instrText>Modalité de règlement</w:instrText>
            </w:r>
            <w:r w:rsidRPr="00FE4148">
              <w:rPr>
                <w:rFonts w:ascii="Abadi" w:hAnsi="Abadi"/>
                <w:color w:val="524F4D"/>
                <w:sz w:val="18"/>
                <w:szCs w:val="18"/>
                <w:lang w:val="fr-FR"/>
              </w:rPr>
              <w:instrText xml:space="preserve"> :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MERGEFIELD  BeginGroup:PaymentType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>«BeginGroup:PaymentType»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MERGEFIELD  Description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>«Description»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MERGEFIELD  EndGroup:PaymentType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>«EndGroup:PaymentType»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</w:instrText>
            </w:r>
          </w:p>
          <w:p w14:paraId="77C80724" w14:textId="77777777" w:rsidR="00FE4148" w:rsidRPr="00FE4148" w:rsidRDefault="00FE4148" w:rsidP="00FE4148">
            <w:pPr>
              <w:spacing w:after="0"/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</w:pPr>
          </w:p>
          <w:p w14:paraId="4FC6E916" w14:textId="23410F5D" w:rsidR="00FE4148" w:rsidRPr="00FE4148" w:rsidRDefault="00FE4148" w:rsidP="00FE4148">
            <w:pPr>
              <w:spacing w:after="0"/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Payable au plus tard le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MERGEFIELD  DueDate \@ "dd/MM/yyyy"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>«DueDate»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</w:instrText>
            </w:r>
          </w:p>
          <w:p w14:paraId="1CE8D852" w14:textId="77777777" w:rsidR="00FE4148" w:rsidRPr="00FE4148" w:rsidRDefault="00FE4148" w:rsidP="00FE4148">
            <w:pPr>
              <w:spacing w:after="0" w:line="240" w:lineRule="auto"/>
              <w:rPr>
                <w:rFonts w:ascii="Abadi" w:hAnsi="Abadi" w:cs="Arial"/>
                <w:i/>
                <w:iCs/>
                <w:noProof/>
                <w:color w:val="524F4D"/>
                <w:sz w:val="16"/>
                <w:szCs w:val="16"/>
                <w:lang w:val="fr-FR"/>
              </w:rPr>
            </w:pPr>
            <w:r w:rsidRPr="00FE4148">
              <w:rPr>
                <w:rFonts w:ascii="Abadi" w:hAnsi="Abadi" w:cs="Arial"/>
                <w:i/>
                <w:iCs/>
                <w:noProof/>
                <w:color w:val="524F4D"/>
                <w:sz w:val="16"/>
                <w:szCs w:val="16"/>
                <w:lang w:val="fr-FR"/>
              </w:rPr>
              <w:instrText>En cas de retard de paiement, application d'une indemnité forfaitaire pour frais de recouvrement de 40€ selon l'article L.441-6 du code du commerce.</w:instrText>
            </w:r>
          </w:p>
          <w:p w14:paraId="2BBF87C6" w14:textId="77777777" w:rsidR="00FE4148" w:rsidRPr="00FE4148" w:rsidRDefault="00FE4148" w:rsidP="00FE4148">
            <w:pPr>
              <w:spacing w:after="0" w:line="240" w:lineRule="auto"/>
              <w:rPr>
                <w:rFonts w:ascii="Abadi" w:hAnsi="Abadi" w:cs="Arial"/>
                <w:i/>
                <w:iCs/>
                <w:noProof/>
                <w:color w:val="524F4D"/>
                <w:sz w:val="16"/>
                <w:szCs w:val="16"/>
                <w:lang w:val="fr-FR"/>
              </w:rPr>
            </w:pPr>
          </w:p>
          <w:p w14:paraId="6DC8836E" w14:textId="77777777" w:rsidR="00FE4148" w:rsidRPr="00FE4148" w:rsidRDefault="00FE4148" w:rsidP="00FE4148">
            <w:pPr>
              <w:pStyle w:val="En-tte"/>
              <w:rPr>
                <w:rFonts w:ascii="Abadi" w:hAnsi="Abadi" w:cs="Arial"/>
                <w:noProof/>
                <w:color w:val="524F4D"/>
                <w:sz w:val="18"/>
                <w:szCs w:val="18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u w:val="single"/>
              </w:rPr>
              <w:instrText>Informations bancaires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: </w:instrText>
            </w:r>
          </w:p>
          <w:p w14:paraId="4066FE42" w14:textId="13D559FC" w:rsidR="00FE4148" w:rsidRPr="00FE4148" w:rsidRDefault="00FE4148" w:rsidP="00FE4148">
            <w:pPr>
              <w:pStyle w:val="En-tte"/>
              <w:rPr>
                <w:rFonts w:ascii="Abadi" w:hAnsi="Abadi" w:cs="Arial"/>
                <w:noProof/>
                <w:color w:val="524F4D"/>
                <w:sz w:val="18"/>
                <w:szCs w:val="18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TableStart:Bank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«TableStart:Bank»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IBAN :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Country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«Country»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IbanCheck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«IbanCheck»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BankId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«BankId»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BranchId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«BranchId»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Account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«Account»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BbanCheck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«BbanCheck»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</w:p>
          <w:p w14:paraId="484215B1" w14:textId="411E5C6E" w:rsidR="002D50FA" w:rsidRPr="00FE4148" w:rsidRDefault="00FE4148" w:rsidP="00FE4148">
            <w:pPr>
              <w:spacing w:after="0"/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SWIFT :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MERGEFIELD  Swift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>«Swift»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MERGEFIELD  TableEnd:Bank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>«TableEnd:Bank»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>" ""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 w:rsidRPr="00FE4148">
              <w:rPr>
                <w:rFonts w:ascii="Abadi" w:hAnsi="Abadi"/>
                <w:noProof/>
                <w:color w:val="524F4D"/>
                <w:sz w:val="18"/>
                <w:szCs w:val="18"/>
                <w:u w:val="single"/>
                <w:lang w:val="fr-FR"/>
              </w:rPr>
              <w:t>Modalité de règlement</w:t>
            </w:r>
            <w:r w:rsidR="002D50FA" w:rsidRPr="00FE4148">
              <w:rPr>
                <w:rFonts w:ascii="Abadi" w:hAnsi="Abadi"/>
                <w:noProof/>
                <w:color w:val="524F4D"/>
                <w:sz w:val="18"/>
                <w:szCs w:val="18"/>
                <w:lang w:val="fr-FR"/>
              </w:rPr>
              <w:t xml:space="preserve"> : </w:t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MERGEFIELD  BeginGroup:PaymentType  \* MERGEFORMAT </w:instrText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t>«BeginGroup:PaymentType»</w:t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MERGEFIELD  Description  \* MERGEFORMAT </w:instrText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t>«Description»</w:t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MERGEFIELD  EndGroup:PaymentType  \* MERGEFORMAT </w:instrText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t>«EndGroup:PaymentType»</w:t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t xml:space="preserve"> </w:t>
            </w:r>
          </w:p>
          <w:p w14:paraId="2A47112D" w14:textId="77777777" w:rsidR="002D50FA" w:rsidRPr="00FE4148" w:rsidRDefault="002D50FA" w:rsidP="00FE4148">
            <w:pPr>
              <w:spacing w:after="0"/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</w:pPr>
          </w:p>
          <w:p w14:paraId="036AB814" w14:textId="1E124F8A" w:rsidR="002D50FA" w:rsidRPr="00FE4148" w:rsidRDefault="002D50FA" w:rsidP="00FE4148">
            <w:pPr>
              <w:spacing w:after="0"/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t xml:space="preserve">Payable au plus tard le 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MERGEFIELD  DueDate \@ "dd/MM/yyyy"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t>«DueDate»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t xml:space="preserve"> </w:t>
            </w:r>
          </w:p>
          <w:p w14:paraId="30248ABE" w14:textId="77777777" w:rsidR="002D50FA" w:rsidRPr="00FE4148" w:rsidRDefault="002D50FA" w:rsidP="00FE4148">
            <w:pPr>
              <w:spacing w:after="0" w:line="240" w:lineRule="auto"/>
              <w:rPr>
                <w:rFonts w:ascii="Abadi" w:hAnsi="Abadi" w:cs="Arial"/>
                <w:i/>
                <w:iCs/>
                <w:noProof/>
                <w:color w:val="524F4D"/>
                <w:sz w:val="16"/>
                <w:szCs w:val="16"/>
                <w:lang w:val="fr-FR"/>
              </w:rPr>
            </w:pPr>
            <w:r w:rsidRPr="00FE4148">
              <w:rPr>
                <w:rFonts w:ascii="Abadi" w:hAnsi="Abadi" w:cs="Arial"/>
                <w:i/>
                <w:iCs/>
                <w:noProof/>
                <w:color w:val="524F4D"/>
                <w:sz w:val="16"/>
                <w:szCs w:val="16"/>
                <w:lang w:val="fr-FR"/>
              </w:rPr>
              <w:t>En cas de retard de paiement, application d'une indemnité forfaitaire pour frais de recouvrement de 40€ selon l'article L.441-6 du code du commerce.</w:t>
            </w:r>
          </w:p>
          <w:p w14:paraId="04EB6CB3" w14:textId="77777777" w:rsidR="002D50FA" w:rsidRPr="00FE4148" w:rsidRDefault="002D50FA" w:rsidP="00FE4148">
            <w:pPr>
              <w:spacing w:after="0" w:line="240" w:lineRule="auto"/>
              <w:rPr>
                <w:rFonts w:ascii="Abadi" w:hAnsi="Abadi" w:cs="Arial"/>
                <w:i/>
                <w:iCs/>
                <w:noProof/>
                <w:color w:val="524F4D"/>
                <w:sz w:val="16"/>
                <w:szCs w:val="16"/>
                <w:lang w:val="fr-FR"/>
              </w:rPr>
            </w:pPr>
          </w:p>
          <w:p w14:paraId="56B5C20D" w14:textId="77777777" w:rsidR="002D50FA" w:rsidRPr="00FE4148" w:rsidRDefault="002D50FA" w:rsidP="00FE4148">
            <w:pPr>
              <w:pStyle w:val="En-tte"/>
              <w:rPr>
                <w:rFonts w:ascii="Abadi" w:hAnsi="Abadi" w:cs="Arial"/>
                <w:noProof/>
                <w:color w:val="524F4D"/>
                <w:sz w:val="18"/>
                <w:szCs w:val="18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u w:val="single"/>
              </w:rPr>
              <w:t>Informations bancaires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 xml:space="preserve"> : </w:t>
            </w:r>
          </w:p>
          <w:p w14:paraId="15E26150" w14:textId="767D3587" w:rsidR="002D50FA" w:rsidRPr="00FE4148" w:rsidRDefault="002D50FA" w:rsidP="00FE4148">
            <w:pPr>
              <w:pStyle w:val="En-tte"/>
              <w:rPr>
                <w:rFonts w:ascii="Abadi" w:hAnsi="Abadi" w:cs="Arial"/>
                <w:noProof/>
                <w:color w:val="524F4D"/>
                <w:sz w:val="18"/>
                <w:szCs w:val="18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TableStart:Bank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>«TableStart:Bank»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 xml:space="preserve">IBAN : 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Country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>«Country»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IbanCheck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>«IbanCheck»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 xml:space="preserve"> 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BankId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>«BankId»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 xml:space="preserve"> 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BranchId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>«BranchId»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 xml:space="preserve"> 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Account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>«Account»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 xml:space="preserve"> 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BbanCheck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>«BbanCheck»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</w:p>
          <w:p w14:paraId="4A350803" w14:textId="2D37EB56" w:rsidR="00FE4148" w:rsidRPr="00FE4148" w:rsidRDefault="002D50FA" w:rsidP="00FE4148">
            <w:pPr>
              <w:spacing w:after="0" w:line="240" w:lineRule="auto"/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t xml:space="preserve">SWIFT : 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MERGEFIELD  Swift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t>«Swift»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instrText xml:space="preserve"> MERGEFIELD  TableEnd:Bank 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t>«TableEnd:Bank»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="00FE4148"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</w:p>
          <w:p w14:paraId="6F81335A" w14:textId="77777777" w:rsidR="00FE4148" w:rsidRPr="00FE4148" w:rsidRDefault="00FE4148" w:rsidP="00FE4148">
            <w:pPr>
              <w:spacing w:after="0" w:line="240" w:lineRule="auto"/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</w:pPr>
          </w:p>
          <w:p w14:paraId="4A9C02D9" w14:textId="7C65999F" w:rsidR="00FE4148" w:rsidRPr="00FE4148" w:rsidRDefault="00FE4148" w:rsidP="00FE4148">
            <w:pPr>
              <w:spacing w:after="0"/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</w:pP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 xml:space="preserve"> IF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 xml:space="preserve"> MERGEFIELD IsPayments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>«IsPayments»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 xml:space="preserve"> = </w:instrText>
            </w:r>
            <w:r w:rsidR="00E013F1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>False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 xml:space="preserve"> "" "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u w:val="single"/>
                <w:lang w:val="fr-FR"/>
              </w:rPr>
              <w:instrText>Historique des règlements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 xml:space="preserve"> :</w:instrText>
            </w:r>
          </w:p>
          <w:p w14:paraId="5E26221C" w14:textId="29ABBF26" w:rsidR="00FE4148" w:rsidRPr="00FE4148" w:rsidRDefault="00FE4148" w:rsidP="00FE4148">
            <w:pPr>
              <w:spacing w:after="0"/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</w:pPr>
            <w:r w:rsidRPr="00FE4148">
              <w:rPr>
                <w:rFonts w:ascii="Abadi" w:hAnsi="Abadi" w:cs="Arial"/>
                <w:bCs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bCs/>
                <w:color w:val="524F4D"/>
                <w:sz w:val="18"/>
                <w:szCs w:val="18"/>
              </w:rPr>
              <w:instrText xml:space="preserve"> MERGEFIELD  TableStart:Payments  \* MERGEFORMAT </w:instrText>
            </w:r>
            <w:r w:rsidRPr="00FE4148">
              <w:rPr>
                <w:rFonts w:ascii="Abadi" w:hAnsi="Abadi" w:cs="Arial"/>
                <w:bCs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>«TableStart:Payments»</w:instrText>
            </w:r>
            <w:r w:rsidRPr="00FE4148">
              <w:rPr>
                <w:rFonts w:ascii="Abadi" w:hAnsi="Abadi" w:cs="Arial"/>
                <w:bCs/>
                <w:color w:val="524F4D"/>
                <w:sz w:val="18"/>
                <w:szCs w:val="18"/>
                <w:lang w:val="fr-FR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PaymentAmount \f " €" 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>«PaymentAmount» €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le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PaymentDate \@ "dd/MM/yyyy : "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>«PaymentDate»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IF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PaymentKind 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>«PaymentKind»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= "BankCheck" "  par chèque." ""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IF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PaymentKind 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>«PaymentKind»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= "Species" " en espèces." ""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IF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PaymentKind 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>«PaymentKind»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= "Card" " par CB." ""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IF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PaymentKind 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>«PaymentKind»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= "Transfer" " par virement." ""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IF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PaymentKind 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>«PaymentKind»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= "Paypal" " par Paypal." ""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IF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PaymentKind 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>«PaymentKind»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= "Other" "." ""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IF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PaymentKind 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>«PaymentKind»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= "DirectDebit" " par prelèvement." ""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PaymentDescription \b " " \f "."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«PaymentDescription».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</w:p>
          <w:p w14:paraId="3855E749" w14:textId="77777777" w:rsidR="002D50FA" w:rsidRPr="00FE4148" w:rsidRDefault="00FE4148" w:rsidP="00FE4148">
            <w:pPr>
              <w:spacing w:after="0"/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</w:pP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 xml:space="preserve"> MERGEFIELD  TableEnd:Payments 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>«TableEnd:Payments»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>"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 w:rsidR="002D50FA"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u w:val="single"/>
                <w:lang w:val="fr-FR"/>
              </w:rPr>
              <w:t>Historique des règlements</w:t>
            </w:r>
            <w:r w:rsidR="002D50FA"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t xml:space="preserve"> :</w:t>
            </w:r>
          </w:p>
          <w:p w14:paraId="5296B97B" w14:textId="3D500759" w:rsidR="002D50FA" w:rsidRPr="00FE4148" w:rsidRDefault="002D50FA" w:rsidP="00FE4148">
            <w:pPr>
              <w:spacing w:after="0"/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</w:pP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TableStart:Payments 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t>«TableStart:Payments»</w: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PaymentAmount \f " €" 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t>«PaymentAmount» €</w: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t xml:space="preserve"> le </w: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PaymentDate \@ "dd/MM/yyyy : "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t>«PaymentDate»</w: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instrText xml:space="preserve"> MERGEFIELD  PaymentDescription \b " " \f "."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t xml:space="preserve"> «PaymentDescription».</w: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</w:rPr>
              <w:fldChar w:fldCharType="end"/>
            </w:r>
          </w:p>
          <w:p w14:paraId="77F77FDC" w14:textId="2768BD4B" w:rsidR="00FE4148" w:rsidRPr="00FE4148" w:rsidRDefault="002D50FA" w:rsidP="00FE4148">
            <w:pPr>
              <w:spacing w:after="0"/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</w:pP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begin"/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instrText xml:space="preserve"> MERGEFIELD  TableEnd:Payments  \* MERGEFORMAT </w:instrTex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t>«TableEnd:Payments»</w:t>
            </w:r>
            <w:r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  <w:r w:rsidR="00FE4148" w:rsidRPr="00FE4148">
              <w:rPr>
                <w:rFonts w:ascii="Abadi" w:hAnsi="Abadi" w:cs="Arial"/>
                <w:bCs/>
                <w:noProof/>
                <w:color w:val="524F4D"/>
                <w:sz w:val="18"/>
                <w:szCs w:val="18"/>
                <w:lang w:val="fr-FR"/>
              </w:rPr>
              <w:fldChar w:fldCharType="end"/>
            </w:r>
          </w:p>
          <w:p w14:paraId="6CF10624" w14:textId="6A5E3061" w:rsidR="00FE4148" w:rsidRPr="00FE4148" w:rsidRDefault="00FE4148" w:rsidP="00FE4148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18"/>
                <w:szCs w:val="18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IF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IsInvoiceAccounts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«IsInvoiceAccounts»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= </w:instrText>
            </w:r>
            <w:r w:rsidR="00E013F1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False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"" "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u w:val="single"/>
              </w:rPr>
              <w:instrText>Factures d'acomptes associées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:</w:instrText>
            </w:r>
          </w:p>
          <w:p w14:paraId="75859094" w14:textId="42DC466E" w:rsidR="00FE4148" w:rsidRPr="00FE4148" w:rsidRDefault="00FE4148" w:rsidP="00FE4148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18"/>
                <w:szCs w:val="18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BeginGroup:InvoiceAccounts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«BeginGroup:InvoiceAccounts»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SuccessiveId \b "Facture n°"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Facture n°«SuccessiveId»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du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InvoiceDate \@ "dd/MM/yyyy"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«InvoiceDate»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: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TotalIncludingTax \# "# ##0.00 €"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«TotalIncludingTax»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TTC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IF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AmountToPay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«AmountToPay»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= "0" "  &gt; Acquitée" "</w:instrText>
            </w:r>
            <w:r w:rsidRPr="00FE4148">
              <w:rPr>
                <w:rFonts w:ascii="Abadi" w:hAnsi="Abadi" w:cs="Arial"/>
                <w:noProof/>
                <w:color w:val="FF0000"/>
                <w:sz w:val="18"/>
                <w:szCs w:val="18"/>
              </w:rPr>
              <w:instrText xml:space="preserve"> </w:instrText>
            </w:r>
            <w:r w:rsidRPr="00FE4148">
              <w:rPr>
                <w:rFonts w:ascii="Abadi" w:hAnsi="Abadi" w:cs="Arial"/>
                <w:b/>
                <w:bCs/>
                <w:noProof/>
                <w:color w:val="FF0000"/>
                <w:sz w:val="18"/>
                <w:szCs w:val="18"/>
              </w:rPr>
              <w:instrText xml:space="preserve"> &gt; En attente de règlement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"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 w:rsidRPr="00FE4148">
              <w:rPr>
                <w:rFonts w:ascii="Abadi" w:hAnsi="Abadi" w:cs="Arial"/>
                <w:noProof/>
                <w:color w:val="FF0000"/>
                <w:sz w:val="18"/>
                <w:szCs w:val="18"/>
              </w:rPr>
              <w:instrText xml:space="preserve"> </w:instrText>
            </w:r>
            <w:r w:rsidR="002D50FA" w:rsidRPr="00FE4148">
              <w:rPr>
                <w:rFonts w:ascii="Abadi" w:hAnsi="Abadi" w:cs="Arial"/>
                <w:b/>
                <w:bCs/>
                <w:noProof/>
                <w:color w:val="FF0000"/>
                <w:sz w:val="18"/>
                <w:szCs w:val="18"/>
              </w:rPr>
              <w:instrText xml:space="preserve"> &gt; En attente de règlement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</w:p>
          <w:p w14:paraId="20088790" w14:textId="5433D2AD" w:rsidR="00FE4148" w:rsidRPr="00FE4148" w:rsidRDefault="00FE4148" w:rsidP="00FE4148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18"/>
                <w:szCs w:val="18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EndGroup:InvoiceAccounts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>«EndGroup:InvoiceAccounts»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</w:p>
          <w:p w14:paraId="02296662" w14:textId="77777777" w:rsidR="002D50FA" w:rsidRPr="00FE4148" w:rsidRDefault="00FE4148" w:rsidP="00FE4148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18"/>
                <w:szCs w:val="18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" ""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  <w:u w:val="single"/>
              </w:rPr>
              <w:t>Factures d'acomptes associées</w:t>
            </w:r>
            <w:r w:rsidR="002D50FA"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 xml:space="preserve"> :</w:t>
            </w:r>
          </w:p>
          <w:p w14:paraId="09496FBB" w14:textId="2E37B9E7" w:rsidR="002D50FA" w:rsidRPr="00FE4148" w:rsidRDefault="002D50FA" w:rsidP="00FE4148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18"/>
                <w:szCs w:val="18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BeginGroup:InvoiceAccounts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>«BeginGroup:InvoiceAccounts»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SuccessiveId \b "Facture n°"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>Facture n°«SuccessiveId»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 xml:space="preserve"> du 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InvoiceDate \@ "dd/MM/yyyy"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>«InvoiceDate»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 xml:space="preserve"> : 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TotalIncludingTax \# "# ##0.00 €" \* MERGEFORMAT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>«TotalIncludingTax»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 xml:space="preserve"> TTC </w:t>
            </w:r>
            <w:r w:rsidRPr="00FE4148">
              <w:rPr>
                <w:rFonts w:ascii="Abadi" w:hAnsi="Abadi" w:cs="Arial"/>
                <w:noProof/>
                <w:color w:val="FF0000"/>
                <w:sz w:val="18"/>
                <w:szCs w:val="18"/>
              </w:rPr>
              <w:t xml:space="preserve"> </w:t>
            </w:r>
            <w:r w:rsidRPr="00FE4148">
              <w:rPr>
                <w:rFonts w:ascii="Abadi" w:hAnsi="Abadi" w:cs="Arial"/>
                <w:b/>
                <w:bCs/>
                <w:noProof/>
                <w:color w:val="FF0000"/>
                <w:sz w:val="18"/>
                <w:szCs w:val="18"/>
              </w:rPr>
              <w:t xml:space="preserve"> &gt; En attente de règlement</w:t>
            </w:r>
          </w:p>
          <w:p w14:paraId="61502044" w14:textId="5BFD59CB" w:rsidR="002D50FA" w:rsidRPr="00FE4148" w:rsidRDefault="002D50FA" w:rsidP="00FE4148">
            <w:pPr>
              <w:pStyle w:val="En-tte"/>
              <w:tabs>
                <w:tab w:val="clear" w:pos="4680"/>
                <w:tab w:val="clear" w:pos="9360"/>
              </w:tabs>
              <w:rPr>
                <w:rFonts w:ascii="Abadi" w:hAnsi="Abadi" w:cs="Arial"/>
                <w:noProof/>
                <w:color w:val="524F4D"/>
                <w:sz w:val="18"/>
                <w:szCs w:val="18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begin"/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instrText xml:space="preserve"> MERGEFIELD  EndGroup:InvoiceAccounts </w:instrTex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separate"/>
            </w:r>
            <w:r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t>«EndGroup:InvoiceAccounts»</w:t>
            </w: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</w:p>
          <w:p w14:paraId="2223B53F" w14:textId="3F2B2175" w:rsidR="00256686" w:rsidRPr="00FE4148" w:rsidRDefault="00FE4148" w:rsidP="00FE4148">
            <w:pPr>
              <w:spacing w:after="0" w:line="240" w:lineRule="auto"/>
              <w:ind w:left="-6"/>
              <w:rPr>
                <w:rFonts w:ascii="Abadi" w:hAnsi="Abadi" w:cs="Arial"/>
                <w:bCs/>
                <w:i/>
                <w:color w:val="524F4D"/>
                <w:sz w:val="18"/>
              </w:rPr>
            </w:pPr>
            <w:r w:rsidRPr="00FE4148">
              <w:rPr>
                <w:rFonts w:ascii="Abadi" w:hAnsi="Abadi" w:cs="Arial"/>
                <w:noProof/>
                <w:color w:val="524F4D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</w:tcPr>
          <w:p w14:paraId="5B00DDF9" w14:textId="45A9B2EC" w:rsidR="00FE4148" w:rsidRDefault="00FE4148" w:rsidP="00FE4148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lang w:val="fr-FR"/>
              </w:rPr>
              <w:fldChar w:fldCharType="begin"/>
            </w:r>
            <w:r>
              <w:rPr>
                <w:rFonts w:cs="Arial"/>
                <w:bCs/>
                <w:color w:val="auto"/>
                <w:lang w:val="fr-FR"/>
              </w:rPr>
              <w:instrText xml:space="preserve"> IF </w:instrText>
            </w:r>
            <w:r>
              <w:rPr>
                <w:rFonts w:cs="Arial"/>
                <w:bCs/>
                <w:color w:val="auto"/>
                <w:lang w:val="fr-FR"/>
              </w:rPr>
              <w:fldChar w:fldCharType="begin"/>
            </w:r>
            <w:r>
              <w:rPr>
                <w:rFonts w:cs="Arial"/>
                <w:bCs/>
                <w:color w:val="auto"/>
                <w:lang w:val="fr-FR"/>
              </w:rPr>
              <w:instrText xml:space="preserve"> MERGEFIELD  IsCredit </w:instrText>
            </w:r>
            <w:r>
              <w:rPr>
                <w:rFonts w:cs="Arial"/>
                <w:bCs/>
                <w:color w:val="auto"/>
                <w:lang w:val="fr-FR"/>
              </w:rPr>
              <w:fldChar w:fldCharType="separate"/>
            </w:r>
            <w:r w:rsidR="002D50FA">
              <w:rPr>
                <w:rFonts w:cs="Arial"/>
                <w:bCs/>
                <w:noProof/>
                <w:color w:val="auto"/>
                <w:lang w:val="fr-FR"/>
              </w:rPr>
              <w:instrText>«IsCredit»</w:instrText>
            </w:r>
            <w:r>
              <w:rPr>
                <w:rFonts w:cs="Arial"/>
                <w:bCs/>
                <w:color w:val="auto"/>
                <w:lang w:val="fr-FR"/>
              </w:rPr>
              <w:fldChar w:fldCharType="end"/>
            </w:r>
            <w:r>
              <w:rPr>
                <w:rFonts w:cs="Arial"/>
                <w:bCs/>
                <w:color w:val="auto"/>
                <w:lang w:val="fr-FR"/>
              </w:rPr>
              <w:instrText xml:space="preserve"> = </w:instrText>
            </w:r>
            <w:r w:rsidR="008A6E4A">
              <w:rPr>
                <w:rFonts w:cs="Arial"/>
                <w:bCs/>
                <w:color w:val="auto"/>
                <w:lang w:val="fr-FR"/>
              </w:rPr>
              <w:instrText>True</w:instrText>
            </w:r>
            <w:r>
              <w:rPr>
                <w:rFonts w:cs="Arial"/>
                <w:bCs/>
                <w:color w:val="auto"/>
                <w:lang w:val="fr-FR"/>
              </w:rPr>
              <w:instrText xml:space="preserve"> "" "</w:instrText>
            </w:r>
            <w:r w:rsidRPr="003D3CE8">
              <w:rPr>
                <w:rFonts w:cs="Arial"/>
                <w:bCs/>
                <w:color w:val="auto"/>
                <w:lang w:val="fr-FR"/>
              </w:rPr>
              <w:fldChar w:fldCharType="begin"/>
            </w:r>
            <w:r w:rsidRPr="003D3CE8">
              <w:rPr>
                <w:color w:val="auto"/>
                <w:sz w:val="20"/>
                <w:szCs w:val="20"/>
              </w:rPr>
              <w:instrText xml:space="preserve">IF </w:instrText>
            </w:r>
            <w:r w:rsidRPr="003D3CE8">
              <w:rPr>
                <w:color w:val="auto"/>
                <w:sz w:val="20"/>
                <w:szCs w:val="20"/>
              </w:rPr>
              <w:fldChar w:fldCharType="begin"/>
            </w:r>
            <w:r w:rsidRPr="003D3CE8">
              <w:rPr>
                <w:color w:val="auto"/>
                <w:sz w:val="20"/>
                <w:szCs w:val="20"/>
              </w:rPr>
              <w:instrText xml:space="preserve"> MERGEFIELD  AmountToPay  \* MERGEFORMAT </w:instrText>
            </w:r>
            <w:r w:rsidRPr="003D3CE8">
              <w:rPr>
                <w:color w:val="auto"/>
                <w:sz w:val="20"/>
                <w:szCs w:val="20"/>
              </w:rPr>
              <w:fldChar w:fldCharType="separate"/>
            </w:r>
            <w:r w:rsidR="002D50FA">
              <w:rPr>
                <w:noProof/>
                <w:color w:val="auto"/>
                <w:sz w:val="20"/>
                <w:szCs w:val="20"/>
              </w:rPr>
              <w:instrText>«AmountToPay»</w:instrText>
            </w:r>
            <w:r w:rsidRPr="003D3CE8">
              <w:rPr>
                <w:color w:val="auto"/>
                <w:sz w:val="20"/>
                <w:szCs w:val="20"/>
              </w:rPr>
              <w:fldChar w:fldCharType="end"/>
            </w:r>
            <w:r w:rsidRPr="003D3CE8">
              <w:rPr>
                <w:color w:val="auto"/>
                <w:sz w:val="20"/>
                <w:szCs w:val="20"/>
              </w:rPr>
              <w:instrText xml:space="preserve"> = "0" "</w:instrText>
            </w:r>
            <w:r w:rsidRPr="003D3CE8">
              <w:rPr>
                <w:rFonts w:cs="Arial"/>
                <w:noProof/>
                <w:sz w:val="16"/>
                <w:szCs w:val="16"/>
                <w:u w:color="00B0F0"/>
              </w:rPr>
              <w:instrText xml:space="preserve"> </w:instrText>
            </w:r>
            <w:r w:rsidRPr="003D3CE8">
              <w:rPr>
                <w:rFonts w:cs="Arial"/>
                <w:noProof/>
                <w:sz w:val="16"/>
                <w:szCs w:val="16"/>
                <w:u w:color="00B0F0"/>
              </w:rPr>
              <w:drawing>
                <wp:inline distT="0" distB="0" distL="0" distR="0" wp14:anchorId="5FBCB81A" wp14:editId="6813EEEE">
                  <wp:extent cx="1653547" cy="366114"/>
                  <wp:effectExtent l="19050" t="57150" r="22860" b="533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4301">
                            <a:off x="0" y="0"/>
                            <a:ext cx="1684393" cy="37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z w:val="20"/>
                <w:szCs w:val="20"/>
              </w:rPr>
              <w:instrText>" "</w:instrText>
            </w:r>
          </w:p>
          <w:tbl>
            <w:tblPr>
              <w:tblpPr w:leftFromText="141" w:rightFromText="141" w:vertAnchor="text" w:tblpXSpec="right" w:tblpY="1"/>
              <w:tblOverlap w:val="never"/>
              <w:tblW w:w="4153" w:type="dxa"/>
              <w:jc w:val="right"/>
              <w:tblBorders>
                <w:top w:val="single" w:sz="4" w:space="0" w:color="70AD47"/>
                <w:left w:val="single" w:sz="4" w:space="0" w:color="70AD47"/>
                <w:bottom w:val="single" w:sz="4" w:space="0" w:color="70AD47"/>
                <w:right w:val="single" w:sz="4" w:space="0" w:color="70AD47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2109"/>
              <w:gridCol w:w="25"/>
            </w:tblGrid>
            <w:tr w:rsidR="00FE4148" w:rsidRPr="00031D17" w14:paraId="2E7DB9C9" w14:textId="77777777" w:rsidTr="00346C02">
              <w:trPr>
                <w:trHeight w:val="402"/>
                <w:jc w:val="right"/>
              </w:trPr>
              <w:tc>
                <w:tcPr>
                  <w:tcW w:w="2019" w:type="dxa"/>
                  <w:tcBorders>
                    <w:top w:val="single" w:sz="4" w:space="0" w:color="70AD47"/>
                    <w:bottom w:val="single" w:sz="4" w:space="0" w:color="70AD47"/>
                  </w:tcBorders>
                  <w:shd w:val="clear" w:color="auto" w:fill="CFEB76"/>
                  <w:tcMar>
                    <w:left w:w="0" w:type="dxa"/>
                    <w:right w:w="0" w:type="dxa"/>
                  </w:tcMar>
                  <w:vAlign w:val="center"/>
                </w:tcPr>
                <w:p w14:paraId="1F586F46" w14:textId="77777777" w:rsidR="00FE4148" w:rsidRPr="00031D17" w:rsidRDefault="00FE4148" w:rsidP="00FE4148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/>
                      <w:color w:val="524F4D"/>
                      <w:sz w:val="18"/>
                      <w:szCs w:val="20"/>
                      <w:lang w:val="fr-FR"/>
                    </w:rPr>
                  </w:pPr>
                  <w:r w:rsidRPr="00F62B80">
                    <w:rPr>
                      <w:rFonts w:ascii="Abadi" w:hAnsi="Abadi" w:cs="Arial"/>
                      <w:b/>
                      <w:color w:val="524F4D"/>
                      <w:sz w:val="20"/>
                      <w:szCs w:val="22"/>
                      <w:lang w:val="fr-FR"/>
                    </w:rPr>
                    <w:instrText>Net à payer</w:instrText>
                  </w:r>
                </w:p>
              </w:tc>
              <w:tc>
                <w:tcPr>
                  <w:tcW w:w="2109" w:type="dxa"/>
                  <w:tcBorders>
                    <w:top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FAFAFA"/>
                  <w:tcMar>
                    <w:left w:w="0" w:type="dxa"/>
                    <w:right w:w="113" w:type="dxa"/>
                  </w:tcMar>
                  <w:vAlign w:val="center"/>
                </w:tcPr>
                <w:p w14:paraId="1EB18C4D" w14:textId="29905902" w:rsidR="00FE4148" w:rsidRPr="00CD4D0D" w:rsidRDefault="002A1BD4" w:rsidP="00FE4148">
                  <w:pPr>
                    <w:spacing w:after="0" w:line="240" w:lineRule="auto"/>
                    <w:jc w:val="right"/>
                    <w:rPr>
                      <w:rFonts w:ascii="Abadi" w:hAnsi="Abadi"/>
                      <w:b/>
                      <w:noProof/>
                      <w:color w:val="524F4D"/>
                    </w:rPr>
                  </w:pP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begin"/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MERGEFIELD </w:instrText>
                  </w:r>
                  <w:r w:rsidRPr="002A1BD4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</w:instrText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AmountToPay </w:instrText>
                  </w:r>
                  <w:r w:rsidRPr="002A1BD4">
                    <w:rPr>
                      <w:rFonts w:ascii="Abadi" w:hAnsi="Abadi"/>
                      <w:b/>
                      <w:noProof/>
                      <w:color w:val="524F4D"/>
                    </w:rPr>
                    <w:instrText>\# "# ##0.00 €"</w:instrText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 </w:instrText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separate"/>
                  </w:r>
                  <w:r w:rsidR="002D50FA">
                    <w:rPr>
                      <w:rFonts w:ascii="Abadi" w:hAnsi="Abadi"/>
                      <w:b/>
                      <w:noProof/>
                      <w:color w:val="524F4D"/>
                    </w:rPr>
                    <w:instrText>«AmountToPay»</w:instrText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end"/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</w:tcPr>
                <w:p w14:paraId="1C601E79" w14:textId="77777777" w:rsidR="00FE4148" w:rsidRPr="00031D17" w:rsidRDefault="00FE4148" w:rsidP="00FE4148">
                  <w:pPr>
                    <w:spacing w:after="0" w:line="240" w:lineRule="auto"/>
                    <w:jc w:val="right"/>
                    <w:rPr>
                      <w:rFonts w:ascii="Abadi" w:hAnsi="Abadi"/>
                      <w:b/>
                      <w:noProof/>
                      <w:color w:val="524F4D"/>
                    </w:rPr>
                  </w:pPr>
                </w:p>
              </w:tc>
            </w:tr>
          </w:tbl>
          <w:p w14:paraId="0FDD71A1" w14:textId="77777777" w:rsidR="002D50FA" w:rsidRDefault="00FE4148" w:rsidP="00FE4148">
            <w:pPr>
              <w:spacing w:after="0" w:line="240" w:lineRule="auto"/>
              <w:jc w:val="right"/>
              <w:rPr>
                <w:noProof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instrText>"</w:instrText>
            </w:r>
            <w:r w:rsidRPr="003D3CE8">
              <w:rPr>
                <w:rFonts w:cs="Arial"/>
                <w:bCs/>
                <w:color w:val="auto"/>
                <w:lang w:val="fr-FR"/>
              </w:rPr>
              <w:fldChar w:fldCharType="separate"/>
            </w:r>
          </w:p>
          <w:tbl>
            <w:tblPr>
              <w:tblpPr w:leftFromText="141" w:rightFromText="141" w:vertAnchor="text" w:tblpXSpec="right" w:tblpY="1"/>
              <w:tblOverlap w:val="never"/>
              <w:tblW w:w="4153" w:type="dxa"/>
              <w:jc w:val="right"/>
              <w:tblBorders>
                <w:top w:val="single" w:sz="4" w:space="0" w:color="70AD47"/>
                <w:left w:val="single" w:sz="4" w:space="0" w:color="70AD47"/>
                <w:bottom w:val="single" w:sz="4" w:space="0" w:color="70AD47"/>
                <w:right w:val="single" w:sz="4" w:space="0" w:color="70AD47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2109"/>
              <w:gridCol w:w="25"/>
            </w:tblGrid>
            <w:tr w:rsidR="002D50FA" w:rsidRPr="00031D17" w14:paraId="08763F52" w14:textId="77777777" w:rsidTr="00346C02">
              <w:trPr>
                <w:trHeight w:val="402"/>
                <w:jc w:val="right"/>
              </w:trPr>
              <w:tc>
                <w:tcPr>
                  <w:tcW w:w="2019" w:type="dxa"/>
                  <w:tcBorders>
                    <w:top w:val="single" w:sz="4" w:space="0" w:color="70AD47"/>
                    <w:bottom w:val="single" w:sz="4" w:space="0" w:color="70AD47"/>
                  </w:tcBorders>
                  <w:shd w:val="clear" w:color="auto" w:fill="CFEB76"/>
                  <w:tcMar>
                    <w:left w:w="0" w:type="dxa"/>
                    <w:right w:w="0" w:type="dxa"/>
                  </w:tcMar>
                  <w:vAlign w:val="center"/>
                </w:tcPr>
                <w:p w14:paraId="3D5CE383" w14:textId="77777777" w:rsidR="002D50FA" w:rsidRPr="00031D17" w:rsidRDefault="002D50FA" w:rsidP="00FE4148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/>
                      <w:noProof/>
                      <w:color w:val="524F4D"/>
                      <w:sz w:val="18"/>
                      <w:szCs w:val="20"/>
                      <w:lang w:val="fr-FR"/>
                    </w:rPr>
                  </w:pPr>
                  <w:r w:rsidRPr="00F62B80">
                    <w:rPr>
                      <w:rFonts w:ascii="Abadi" w:hAnsi="Abadi" w:cs="Arial"/>
                      <w:b/>
                      <w:noProof/>
                      <w:color w:val="524F4D"/>
                      <w:sz w:val="20"/>
                      <w:szCs w:val="22"/>
                      <w:lang w:val="fr-FR"/>
                    </w:rPr>
                    <w:instrText>Net à payer</w:instrText>
                  </w:r>
                </w:p>
              </w:tc>
              <w:tc>
                <w:tcPr>
                  <w:tcW w:w="2109" w:type="dxa"/>
                  <w:tcBorders>
                    <w:top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FAFAFA"/>
                  <w:tcMar>
                    <w:left w:w="0" w:type="dxa"/>
                    <w:right w:w="113" w:type="dxa"/>
                  </w:tcMar>
                  <w:vAlign w:val="center"/>
                </w:tcPr>
                <w:p w14:paraId="2F90F102" w14:textId="0E8FD20E" w:rsidR="002D50FA" w:rsidRPr="00CD4D0D" w:rsidRDefault="002D50FA" w:rsidP="00FE4148">
                  <w:pPr>
                    <w:spacing w:after="0" w:line="240" w:lineRule="auto"/>
                    <w:jc w:val="right"/>
                    <w:rPr>
                      <w:rFonts w:ascii="Abadi" w:hAnsi="Abadi"/>
                      <w:b/>
                      <w:noProof/>
                      <w:color w:val="524F4D"/>
                    </w:rPr>
                  </w:pP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begin"/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MERGEFIELD </w:instrText>
                  </w:r>
                  <w:r w:rsidRPr="002A1BD4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</w:instrText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AmountToPay </w:instrText>
                  </w:r>
                  <w:r w:rsidRPr="002A1BD4">
                    <w:rPr>
                      <w:rFonts w:ascii="Abadi" w:hAnsi="Abadi"/>
                      <w:b/>
                      <w:noProof/>
                      <w:color w:val="524F4D"/>
                    </w:rPr>
                    <w:instrText>\# "# ##0.00 €"</w:instrText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 </w:instrText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separate"/>
                  </w:r>
                  <w:r>
                    <w:rPr>
                      <w:rFonts w:ascii="Abadi" w:hAnsi="Abadi"/>
                      <w:b/>
                      <w:noProof/>
                      <w:color w:val="524F4D"/>
                    </w:rPr>
                    <w:instrText>«AmountToPay»</w:instrText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end"/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</w:tcPr>
                <w:p w14:paraId="667A9A17" w14:textId="77777777" w:rsidR="002D50FA" w:rsidRPr="00031D17" w:rsidRDefault="002D50FA" w:rsidP="00FE4148">
                  <w:pPr>
                    <w:spacing w:after="0" w:line="240" w:lineRule="auto"/>
                    <w:jc w:val="right"/>
                    <w:rPr>
                      <w:rFonts w:ascii="Abadi" w:hAnsi="Abadi"/>
                      <w:b/>
                      <w:noProof/>
                      <w:color w:val="524F4D"/>
                    </w:rPr>
                  </w:pPr>
                </w:p>
              </w:tc>
            </w:tr>
          </w:tbl>
          <w:p w14:paraId="7824E453" w14:textId="77777777" w:rsidR="002D50FA" w:rsidRDefault="00FE4148" w:rsidP="00FE4148">
            <w:pPr>
              <w:spacing w:after="0" w:line="240" w:lineRule="auto"/>
              <w:jc w:val="right"/>
              <w:rPr>
                <w:noProof/>
                <w:color w:val="auto"/>
                <w:sz w:val="20"/>
                <w:szCs w:val="20"/>
              </w:rPr>
            </w:pPr>
            <w:r w:rsidRPr="003D3CE8">
              <w:rPr>
                <w:rFonts w:cs="Arial"/>
                <w:bCs/>
                <w:color w:val="auto"/>
                <w:lang w:val="fr-FR"/>
              </w:rPr>
              <w:fldChar w:fldCharType="end"/>
            </w:r>
            <w:r>
              <w:rPr>
                <w:rFonts w:cs="Arial"/>
                <w:bCs/>
                <w:color w:val="auto"/>
                <w:lang w:val="fr-FR"/>
              </w:rPr>
              <w:instrText xml:space="preserve">" </w:instrText>
            </w:r>
            <w:r>
              <w:rPr>
                <w:rFonts w:cs="Arial"/>
                <w:bCs/>
                <w:color w:val="auto"/>
                <w:lang w:val="fr-FR"/>
              </w:rPr>
              <w:fldChar w:fldCharType="separate"/>
            </w:r>
          </w:p>
          <w:tbl>
            <w:tblPr>
              <w:tblpPr w:leftFromText="141" w:rightFromText="141" w:vertAnchor="text" w:tblpXSpec="right" w:tblpY="1"/>
              <w:tblOverlap w:val="never"/>
              <w:tblW w:w="4153" w:type="dxa"/>
              <w:jc w:val="right"/>
              <w:tblBorders>
                <w:top w:val="single" w:sz="4" w:space="0" w:color="70AD47"/>
                <w:left w:val="single" w:sz="4" w:space="0" w:color="70AD47"/>
                <w:bottom w:val="single" w:sz="4" w:space="0" w:color="70AD47"/>
                <w:right w:val="single" w:sz="4" w:space="0" w:color="70AD47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2109"/>
              <w:gridCol w:w="25"/>
            </w:tblGrid>
            <w:tr w:rsidR="002D50FA" w:rsidRPr="00031D17" w14:paraId="5A419ED0" w14:textId="77777777" w:rsidTr="00346C02">
              <w:trPr>
                <w:trHeight w:val="402"/>
                <w:jc w:val="right"/>
              </w:trPr>
              <w:tc>
                <w:tcPr>
                  <w:tcW w:w="2019" w:type="dxa"/>
                  <w:tcBorders>
                    <w:top w:val="single" w:sz="4" w:space="0" w:color="70AD47"/>
                    <w:bottom w:val="single" w:sz="4" w:space="0" w:color="70AD47"/>
                  </w:tcBorders>
                  <w:shd w:val="clear" w:color="auto" w:fill="CFEB76"/>
                  <w:tcMar>
                    <w:left w:w="0" w:type="dxa"/>
                    <w:right w:w="0" w:type="dxa"/>
                  </w:tcMar>
                  <w:vAlign w:val="center"/>
                </w:tcPr>
                <w:p w14:paraId="3A583A8A" w14:textId="77777777" w:rsidR="002D50FA" w:rsidRPr="00031D17" w:rsidRDefault="002D50FA" w:rsidP="00FE4148">
                  <w:pPr>
                    <w:spacing w:after="0" w:line="240" w:lineRule="auto"/>
                    <w:jc w:val="center"/>
                    <w:rPr>
                      <w:rFonts w:ascii="Abadi" w:hAnsi="Abadi" w:cs="Arial"/>
                      <w:b/>
                      <w:noProof/>
                      <w:color w:val="524F4D"/>
                      <w:sz w:val="18"/>
                      <w:szCs w:val="20"/>
                      <w:lang w:val="fr-FR"/>
                    </w:rPr>
                  </w:pPr>
                  <w:r w:rsidRPr="00F62B80">
                    <w:rPr>
                      <w:rFonts w:ascii="Abadi" w:hAnsi="Abadi" w:cs="Arial"/>
                      <w:b/>
                      <w:noProof/>
                      <w:color w:val="524F4D"/>
                      <w:sz w:val="20"/>
                      <w:szCs w:val="22"/>
                      <w:lang w:val="fr-FR"/>
                    </w:rPr>
                    <w:t>Net à payer</w:t>
                  </w:r>
                </w:p>
              </w:tc>
              <w:tc>
                <w:tcPr>
                  <w:tcW w:w="2109" w:type="dxa"/>
                  <w:tcBorders>
                    <w:top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FAFAFA"/>
                  <w:tcMar>
                    <w:left w:w="0" w:type="dxa"/>
                    <w:right w:w="113" w:type="dxa"/>
                  </w:tcMar>
                  <w:vAlign w:val="center"/>
                </w:tcPr>
                <w:p w14:paraId="65CA99AC" w14:textId="37C060F2" w:rsidR="002D50FA" w:rsidRPr="00CD4D0D" w:rsidRDefault="002D50FA" w:rsidP="00FE4148">
                  <w:pPr>
                    <w:spacing w:after="0" w:line="240" w:lineRule="auto"/>
                    <w:jc w:val="right"/>
                    <w:rPr>
                      <w:rFonts w:ascii="Abadi" w:hAnsi="Abadi"/>
                      <w:b/>
                      <w:noProof/>
                      <w:color w:val="524F4D"/>
                    </w:rPr>
                  </w:pP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begin"/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MERGEFIELD </w:instrText>
                  </w:r>
                  <w:r w:rsidRPr="002A1BD4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</w:instrText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AmountToPay </w:instrText>
                  </w:r>
                  <w:r w:rsidRPr="002A1BD4">
                    <w:rPr>
                      <w:rFonts w:ascii="Abadi" w:hAnsi="Abadi"/>
                      <w:b/>
                      <w:noProof/>
                      <w:color w:val="524F4D"/>
                    </w:rPr>
                    <w:instrText>\# "# ##0.00 €"</w:instrText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instrText xml:space="preserve">  </w:instrText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separate"/>
                  </w:r>
                  <w:r>
                    <w:rPr>
                      <w:rFonts w:ascii="Abadi" w:hAnsi="Abadi"/>
                      <w:b/>
                      <w:noProof/>
                      <w:color w:val="524F4D"/>
                    </w:rPr>
                    <w:t>«AmountToPay»</w:t>
                  </w:r>
                  <w:r w:rsidRPr="00CD4D0D">
                    <w:rPr>
                      <w:rFonts w:ascii="Abadi" w:hAnsi="Abadi"/>
                      <w:b/>
                      <w:noProof/>
                      <w:color w:val="524F4D"/>
                    </w:rPr>
                    <w:fldChar w:fldCharType="end"/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</w:tcPr>
                <w:p w14:paraId="287637A6" w14:textId="77777777" w:rsidR="002D50FA" w:rsidRPr="00031D17" w:rsidRDefault="002D50FA" w:rsidP="00FE4148">
                  <w:pPr>
                    <w:spacing w:after="0" w:line="240" w:lineRule="auto"/>
                    <w:jc w:val="right"/>
                    <w:rPr>
                      <w:rFonts w:ascii="Abadi" w:hAnsi="Abadi"/>
                      <w:b/>
                      <w:noProof/>
                      <w:color w:val="524F4D"/>
                    </w:rPr>
                  </w:pPr>
                </w:p>
              </w:tc>
            </w:tr>
          </w:tbl>
          <w:p w14:paraId="4EECF579" w14:textId="2DA2F5CE" w:rsidR="00256686" w:rsidRPr="00031D17" w:rsidRDefault="00FE4148" w:rsidP="00D71054">
            <w:pPr>
              <w:spacing w:after="0" w:line="240" w:lineRule="auto"/>
              <w:jc w:val="center"/>
              <w:rPr>
                <w:rFonts w:ascii="Abadi" w:hAnsi="Abadi" w:cs="Arial"/>
                <w:bCs/>
                <w:color w:val="524F4D"/>
              </w:rPr>
            </w:pPr>
            <w:r>
              <w:rPr>
                <w:rFonts w:cs="Arial"/>
                <w:bCs/>
                <w:color w:val="auto"/>
                <w:lang w:val="fr-FR"/>
              </w:rPr>
              <w:fldChar w:fldCharType="end"/>
            </w:r>
          </w:p>
        </w:tc>
      </w:tr>
      <w:tr w:rsidR="00EC679C" w:rsidRPr="00FE4148" w14:paraId="51C80179" w14:textId="77777777" w:rsidTr="00256686">
        <w:trPr>
          <w:jc w:val="right"/>
        </w:trPr>
        <w:tc>
          <w:tcPr>
            <w:tcW w:w="5676" w:type="dxa"/>
          </w:tcPr>
          <w:p w14:paraId="0BD10282" w14:textId="03EAD434" w:rsidR="00861D79" w:rsidRPr="00031D17" w:rsidRDefault="00861D79" w:rsidP="00F011F3">
            <w:pPr>
              <w:pStyle w:val="En-tte"/>
              <w:rPr>
                <w:rFonts w:ascii="Abadi" w:hAnsi="Abadi" w:cs="Arial"/>
                <w:noProof/>
                <w:color w:val="524F4D"/>
                <w:sz w:val="18"/>
              </w:rPr>
            </w:pPr>
          </w:p>
        </w:tc>
        <w:tc>
          <w:tcPr>
            <w:tcW w:w="5102" w:type="dxa"/>
          </w:tcPr>
          <w:p w14:paraId="6C59F2E4" w14:textId="7C848B8E" w:rsidR="000702C7" w:rsidRPr="00031D17" w:rsidRDefault="000702C7" w:rsidP="00EC0BCD">
            <w:pPr>
              <w:spacing w:after="0" w:line="240" w:lineRule="auto"/>
              <w:jc w:val="center"/>
              <w:rPr>
                <w:rFonts w:ascii="Abadi" w:hAnsi="Abadi" w:cs="Arial"/>
                <w:bCs/>
                <w:color w:val="524F4D"/>
                <w:lang w:val="fr-FR"/>
              </w:rPr>
            </w:pPr>
          </w:p>
        </w:tc>
      </w:tr>
    </w:tbl>
    <w:p w14:paraId="2EA7C26F" w14:textId="681535DD" w:rsidR="00D91003" w:rsidRPr="00027C5C" w:rsidRDefault="00D91003" w:rsidP="00027C5C">
      <w:pPr>
        <w:spacing w:after="0" w:line="240" w:lineRule="auto"/>
        <w:rPr>
          <w:rFonts w:ascii="Abadi" w:hAnsi="Abadi"/>
          <w:color w:val="524F4D"/>
          <w:sz w:val="12"/>
          <w:szCs w:val="12"/>
          <w:lang w:val="fr-FR"/>
        </w:rPr>
      </w:pPr>
    </w:p>
    <w:sectPr w:rsidR="00D91003" w:rsidRPr="00027C5C" w:rsidSect="007D08E0">
      <w:headerReference w:type="default" r:id="rId8"/>
      <w:footerReference w:type="default" r:id="rId9"/>
      <w:pgSz w:w="11907" w:h="16839" w:code="9"/>
      <w:pgMar w:top="1985" w:right="567" w:bottom="993" w:left="567" w:header="284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769C" w14:textId="77777777" w:rsidR="006C712D" w:rsidRDefault="006C712D" w:rsidP="00734C6F">
      <w:pPr>
        <w:spacing w:after="0" w:line="240" w:lineRule="auto"/>
      </w:pPr>
      <w:r>
        <w:separator/>
      </w:r>
    </w:p>
  </w:endnote>
  <w:endnote w:type="continuationSeparator" w:id="0">
    <w:p w14:paraId="771A8247" w14:textId="77777777" w:rsidR="006C712D" w:rsidRDefault="006C712D" w:rsidP="00734C6F">
      <w:pPr>
        <w:spacing w:after="0" w:line="240" w:lineRule="auto"/>
      </w:pPr>
      <w:r>
        <w:continuationSeparator/>
      </w:r>
    </w:p>
  </w:endnote>
  <w:endnote w:type="continuationNotice" w:id="1">
    <w:p w14:paraId="09664A25" w14:textId="77777777" w:rsidR="006C712D" w:rsidRDefault="006C7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"/>
      <w:gridCol w:w="9642"/>
      <w:gridCol w:w="624"/>
    </w:tblGrid>
    <w:tr w:rsidR="007D08E0" w:rsidRPr="001737F2" w14:paraId="16A0D208" w14:textId="77777777" w:rsidTr="00601156">
      <w:trPr>
        <w:trHeight w:val="378"/>
      </w:trPr>
      <w:tc>
        <w:tcPr>
          <w:tcW w:w="329" w:type="pct"/>
        </w:tcPr>
        <w:p w14:paraId="50C4356A" w14:textId="77777777" w:rsidR="007D08E0" w:rsidRPr="001737F2" w:rsidRDefault="007D08E0" w:rsidP="007D08E0">
          <w:pPr>
            <w:pStyle w:val="Pieddepage"/>
            <w:rPr>
              <w:rFonts w:cs="Arial"/>
              <w:color w:val="7F7F7F" w:themeColor="text1" w:themeTint="80"/>
              <w:lang w:val="it-IT"/>
            </w:rPr>
          </w:pPr>
        </w:p>
      </w:tc>
      <w:tc>
        <w:tcPr>
          <w:tcW w:w="4387" w:type="pct"/>
        </w:tcPr>
        <w:p w14:paraId="1241F183" w14:textId="77777777" w:rsidR="007D08E0" w:rsidRPr="00D91003" w:rsidRDefault="007D08E0" w:rsidP="007D08E0">
          <w:pPr>
            <w:pStyle w:val="En-tte"/>
            <w:tabs>
              <w:tab w:val="left" w:pos="3045"/>
              <w:tab w:val="right" w:pos="10953"/>
            </w:tabs>
            <w:jc w:val="center"/>
            <w:rPr>
              <w:rFonts w:cs="Arial"/>
              <w:color w:val="7F7F7F" w:themeColor="text1" w:themeTint="80"/>
              <w:sz w:val="18"/>
              <w:szCs w:val="22"/>
              <w:u w:color="00B0F0"/>
              <w:lang w:val="fr-FR"/>
            </w:rPr>
          </w:pP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begin"/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instrText xml:space="preserve"> MERGEFIELD  Footer  \* MERGEFORMAT </w:instrTex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separate"/>
          </w:r>
          <w:r>
            <w:rPr>
              <w:rFonts w:cs="Arial"/>
              <w:noProof/>
              <w:color w:val="7F7F7F" w:themeColor="text1" w:themeTint="80"/>
              <w:sz w:val="18"/>
              <w:szCs w:val="18"/>
              <w:lang w:val="fr-FR"/>
            </w:rPr>
            <w:t>«Footer»</w: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end"/>
          </w:r>
        </w:p>
      </w:tc>
      <w:tc>
        <w:tcPr>
          <w:tcW w:w="284" w:type="pct"/>
        </w:tcPr>
        <w:p w14:paraId="06DAE571" w14:textId="77777777" w:rsidR="007D08E0" w:rsidRPr="008F70B4" w:rsidRDefault="007D08E0" w:rsidP="007D08E0">
          <w:pPr>
            <w:pStyle w:val="Pieddepage"/>
            <w:jc w:val="right"/>
            <w:rPr>
              <w:rFonts w:cs="Arial"/>
              <w:color w:val="595959" w:themeColor="text1" w:themeTint="A6"/>
              <w:sz w:val="16"/>
            </w:rPr>
          </w:pPr>
          <w:r w:rsidRPr="00D42FE9">
            <w:rPr>
              <w:rFonts w:cs="Arial"/>
              <w:color w:val="595959" w:themeColor="text1" w:themeTint="A6"/>
              <w:sz w:val="18"/>
            </w:rPr>
            <w:fldChar w:fldCharType="begin"/>
          </w:r>
          <w:r w:rsidRPr="00D42FE9">
            <w:rPr>
              <w:rFonts w:cs="Arial"/>
              <w:color w:val="595959" w:themeColor="text1" w:themeTint="A6"/>
              <w:sz w:val="18"/>
            </w:rPr>
            <w:instrText>PAGE   \* MERGEFORMAT</w:instrText>
          </w:r>
          <w:r w:rsidRPr="00D42FE9">
            <w:rPr>
              <w:rFonts w:cs="Arial"/>
              <w:color w:val="595959" w:themeColor="text1" w:themeTint="A6"/>
              <w:sz w:val="18"/>
            </w:rPr>
            <w:fldChar w:fldCharType="separate"/>
          </w:r>
          <w:r w:rsidRPr="00D42FE9">
            <w:rPr>
              <w:rFonts w:cs="Arial"/>
              <w:noProof/>
              <w:color w:val="595959" w:themeColor="text1" w:themeTint="A6"/>
              <w:sz w:val="18"/>
              <w:lang w:val="fr-FR"/>
            </w:rPr>
            <w:t>1</w:t>
          </w:r>
          <w:r w:rsidRPr="00D42FE9">
            <w:rPr>
              <w:rFonts w:cs="Arial"/>
              <w:color w:val="595959" w:themeColor="text1" w:themeTint="A6"/>
              <w:sz w:val="18"/>
            </w:rPr>
            <w:fldChar w:fldCharType="end"/>
          </w:r>
          <w:r w:rsidRPr="00D42FE9">
            <w:rPr>
              <w:rFonts w:cs="Arial"/>
              <w:color w:val="595959" w:themeColor="text1" w:themeTint="A6"/>
              <w:sz w:val="18"/>
            </w:rPr>
            <w:t>/</w:t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fldChar w:fldCharType="begin"/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instrText xml:space="preserve"> NUMPAGES   \* MERGEFORMAT </w:instrText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fldChar w:fldCharType="separate"/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t>1</w:t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fldChar w:fldCharType="end"/>
          </w:r>
        </w:p>
      </w:tc>
    </w:tr>
  </w:tbl>
  <w:p w14:paraId="51240B9C" w14:textId="22632AFF" w:rsidR="0090354C" w:rsidRPr="0070037C" w:rsidRDefault="0090354C" w:rsidP="00D91003">
    <w:pPr>
      <w:pStyle w:val="Pieddepage"/>
      <w:rPr>
        <w:sz w:val="10"/>
        <w:szCs w:val="1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059B" w14:textId="77777777" w:rsidR="006C712D" w:rsidRDefault="006C712D" w:rsidP="00734C6F">
      <w:pPr>
        <w:spacing w:after="0" w:line="240" w:lineRule="auto"/>
      </w:pPr>
      <w:r>
        <w:separator/>
      </w:r>
    </w:p>
  </w:footnote>
  <w:footnote w:type="continuationSeparator" w:id="0">
    <w:p w14:paraId="0D9CE836" w14:textId="77777777" w:rsidR="006C712D" w:rsidRDefault="006C712D" w:rsidP="00734C6F">
      <w:pPr>
        <w:spacing w:after="0" w:line="240" w:lineRule="auto"/>
      </w:pPr>
      <w:r>
        <w:continuationSeparator/>
      </w:r>
    </w:p>
  </w:footnote>
  <w:footnote w:type="continuationNotice" w:id="1">
    <w:p w14:paraId="26FB143D" w14:textId="77777777" w:rsidR="006C712D" w:rsidRDefault="006C7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CAD5" w14:textId="69BE9FB5" w:rsidR="00734C6F" w:rsidRPr="00091A66" w:rsidRDefault="00E013F1" w:rsidP="004617DD">
    <w:pPr>
      <w:pStyle w:val="En-tte"/>
      <w:tabs>
        <w:tab w:val="left" w:pos="3045"/>
        <w:tab w:val="right" w:pos="10953"/>
      </w:tabs>
      <w:jc w:val="right"/>
      <w:rPr>
        <w:rFonts w:cs="Arial"/>
        <w:b/>
        <w:color w:val="767171" w:themeColor="background2" w:themeShade="80"/>
        <w:szCs w:val="22"/>
        <w:u w:color="00B0F0"/>
        <w:lang w:val="fr-FR"/>
      </w:rPr>
    </w:pPr>
    <w:r>
      <w:rPr>
        <w:noProof/>
        <w:lang w:val="fr-FR" w:eastAsia="fr-FR"/>
      </w:rPr>
      <w:pict w14:anchorId="051991D1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260.4pt;margin-top:24.35pt;width:276.75pt;height:26.9pt;z-index:251660288;mso-width-relative:margin" filled="f" stroked="f" strokecolor="#ed7d31" strokeweight="4pt">
          <v:textbox style="mso-next-textbox:#_x0000_s1035" inset="0,0,0,0">
            <w:txbxContent>
              <w:p w14:paraId="67ABD87E" w14:textId="29B8B4AE" w:rsidR="00FE4148" w:rsidRPr="006A4A59" w:rsidRDefault="00FE4148" w:rsidP="00FE4148">
                <w:pPr>
                  <w:jc w:val="right"/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</w:pP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begin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IF 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begin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MERGEFIELD  IsCredit  \* MERGEFORMAT 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separate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>«IsCredit»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end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= </w:instrText>
                </w:r>
                <w:r w:rsidR="005C1E76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>True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"Avoir" "Facture" \* MERGEFORMAT 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separate"/>
                </w:r>
                <w:r w:rsidR="008A6E4A" w:rsidRPr="006A4A59">
                  <w:rPr>
                    <w:rFonts w:cs="Arial"/>
                    <w:b/>
                    <w:noProof/>
                    <w:color w:val="524F4D"/>
                    <w:sz w:val="28"/>
                    <w:szCs w:val="40"/>
                    <w:u w:color="00B0F0"/>
                    <w:lang w:val="fr-FR"/>
                  </w:rPr>
                  <w:t>Facture</w: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end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begin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IF 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begin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MERGEFIELD IsOnAccount 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separate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>«IsOnAccount»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end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= </w:instrText>
                </w:r>
                <w:r w:rsidR="005C1E76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>True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" d'acompte" "" 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end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begin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IF 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begin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MERGEFIELD IsOnAccountFinal 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end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= </w:instrText>
                </w:r>
                <w:r w:rsidR="005C1E76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>True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" de solde" "" 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end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t xml:space="preserve"> n° </w: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begin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instrText xml:space="preserve"> MERGEFIELD  SuccessiveId  \* MERGEFORMAT </w:instrTex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separate"/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t>«SuccessiveId»</w:t>
                </w:r>
                <w:r w:rsidRPr="006A4A59">
                  <w:rPr>
                    <w:rFonts w:cs="Arial"/>
                    <w:b/>
                    <w:color w:val="524F4D"/>
                    <w:sz w:val="28"/>
                    <w:szCs w:val="40"/>
                    <w:u w:color="00B0F0"/>
                    <w:lang w:val="fr-FR"/>
                  </w:rPr>
                  <w:fldChar w:fldCharType="end"/>
                </w:r>
              </w:p>
              <w:p w14:paraId="738D2E72" w14:textId="469D3CAE" w:rsidR="00EC679C" w:rsidRPr="00EE171E" w:rsidRDefault="00EC679C" w:rsidP="00FE4148">
                <w:pPr>
                  <w:jc w:val="right"/>
                  <w:rPr>
                    <w:rFonts w:ascii="Abadi" w:hAnsi="Abadi"/>
                    <w:color w:val="524F4D"/>
                    <w:sz w:val="16"/>
                    <w:szCs w:val="20"/>
                  </w:rPr>
                </w:pPr>
              </w:p>
            </w:txbxContent>
          </v:textbox>
        </v:shape>
      </w:pict>
    </w:r>
    <w:r w:rsidR="008A6E4A">
      <w:rPr>
        <w:noProof/>
        <w:lang w:val="fr-FR" w:eastAsia="fr-FR"/>
      </w:rPr>
      <w:pict w14:anchorId="4E113EFB">
        <v:rect id="Zone de texte 2" o:spid="_x0000_s1040" style="position:absolute;left:0;text-align:left;margin-left:2.25pt;margin-top:-9pt;width:289.5pt;height:78pt;z-index:2516633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" filled="f" stroked="f" strokeweight=".5pt">
          <v:textbox style="mso-next-textbox:#Zone de texte 2">
            <w:txbxContent>
              <w:p w14:paraId="4E3606C6" w14:textId="77777777" w:rsidR="006A4A59" w:rsidRPr="00685F49" w:rsidRDefault="006A4A59" w:rsidP="006A4A59">
                <w:pP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</w:pP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begin"/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instrText xml:space="preserve"> MERGEFIELD  Image:CompanyLogo  \* MERGEFORMAT </w:instrTex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  <w:shd w:val="clear" w:color="auto" w:fill="FFFFFF"/>
                    <w:lang w:val="fr-FR"/>
                  </w:rPr>
                  <w:t>«Image:CompanyLogo»</w: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end"/>
                </w:r>
              </w:p>
            </w:txbxContent>
          </v:textbox>
          <w10:wrap anchorx="margin"/>
        </v:rect>
      </w:pict>
    </w:r>
    <w:r w:rsidR="008A6E4A">
      <w:rPr>
        <w:noProof/>
      </w:rPr>
      <w:pict w14:anchorId="116B3CF1">
        <v:rect id="Rectangle 1" o:spid="_x0000_s1025" style="position:absolute;left:0;text-align:left;margin-left:-74.45pt;margin-top:-183.55pt;width:614.8pt;height:15.0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" fillcolor="windowText" strokeweight="1pt">
          <v:path arrowok="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v-text-anchor:middle" strokecolor="#ed7d31">
      <v:stroke color="#ed7d31" weight="4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6F"/>
    <w:rsid w:val="00001D5E"/>
    <w:rsid w:val="000026E4"/>
    <w:rsid w:val="00005AA4"/>
    <w:rsid w:val="00006287"/>
    <w:rsid w:val="000140C7"/>
    <w:rsid w:val="00027C5C"/>
    <w:rsid w:val="00031D17"/>
    <w:rsid w:val="00037F20"/>
    <w:rsid w:val="00040554"/>
    <w:rsid w:val="0006040B"/>
    <w:rsid w:val="0006436C"/>
    <w:rsid w:val="00065A87"/>
    <w:rsid w:val="0006679F"/>
    <w:rsid w:val="000702C7"/>
    <w:rsid w:val="00083FF4"/>
    <w:rsid w:val="0009080A"/>
    <w:rsid w:val="00091A66"/>
    <w:rsid w:val="00091E0E"/>
    <w:rsid w:val="000963E8"/>
    <w:rsid w:val="000A0A7D"/>
    <w:rsid w:val="000B2188"/>
    <w:rsid w:val="000D51C7"/>
    <w:rsid w:val="000E037C"/>
    <w:rsid w:val="000E1A44"/>
    <w:rsid w:val="000E3FF7"/>
    <w:rsid w:val="000E6A1A"/>
    <w:rsid w:val="00103362"/>
    <w:rsid w:val="00111A3F"/>
    <w:rsid w:val="00113C3C"/>
    <w:rsid w:val="0013061A"/>
    <w:rsid w:val="00133CBC"/>
    <w:rsid w:val="001347FB"/>
    <w:rsid w:val="00135626"/>
    <w:rsid w:val="0014175A"/>
    <w:rsid w:val="001470E6"/>
    <w:rsid w:val="001545DA"/>
    <w:rsid w:val="001556E3"/>
    <w:rsid w:val="0015604F"/>
    <w:rsid w:val="00156EBB"/>
    <w:rsid w:val="00163790"/>
    <w:rsid w:val="00167638"/>
    <w:rsid w:val="001705AE"/>
    <w:rsid w:val="001737D9"/>
    <w:rsid w:val="001737F2"/>
    <w:rsid w:val="00176E41"/>
    <w:rsid w:val="001903DE"/>
    <w:rsid w:val="0019090D"/>
    <w:rsid w:val="00197294"/>
    <w:rsid w:val="001A024B"/>
    <w:rsid w:val="001A0949"/>
    <w:rsid w:val="001B72F2"/>
    <w:rsid w:val="001C51AF"/>
    <w:rsid w:val="001D150E"/>
    <w:rsid w:val="001E4DAB"/>
    <w:rsid w:val="001F6955"/>
    <w:rsid w:val="002009E5"/>
    <w:rsid w:val="002107F7"/>
    <w:rsid w:val="00210A9E"/>
    <w:rsid w:val="00214A02"/>
    <w:rsid w:val="002229D8"/>
    <w:rsid w:val="0023254F"/>
    <w:rsid w:val="00236886"/>
    <w:rsid w:val="00243D1F"/>
    <w:rsid w:val="00243E01"/>
    <w:rsid w:val="00245706"/>
    <w:rsid w:val="00250B8A"/>
    <w:rsid w:val="002520E7"/>
    <w:rsid w:val="00256686"/>
    <w:rsid w:val="002767B5"/>
    <w:rsid w:val="0028117B"/>
    <w:rsid w:val="00286B7E"/>
    <w:rsid w:val="00286EC0"/>
    <w:rsid w:val="002928DC"/>
    <w:rsid w:val="00296C44"/>
    <w:rsid w:val="00297F3F"/>
    <w:rsid w:val="002A1BD4"/>
    <w:rsid w:val="002B271A"/>
    <w:rsid w:val="002C1CD5"/>
    <w:rsid w:val="002C2BF3"/>
    <w:rsid w:val="002C4E37"/>
    <w:rsid w:val="002D50FA"/>
    <w:rsid w:val="002F05F3"/>
    <w:rsid w:val="002F3D01"/>
    <w:rsid w:val="00305092"/>
    <w:rsid w:val="00306635"/>
    <w:rsid w:val="003130A5"/>
    <w:rsid w:val="00323DEF"/>
    <w:rsid w:val="00335BE2"/>
    <w:rsid w:val="003379D4"/>
    <w:rsid w:val="00345914"/>
    <w:rsid w:val="00346C02"/>
    <w:rsid w:val="00350903"/>
    <w:rsid w:val="0035120D"/>
    <w:rsid w:val="00364A8E"/>
    <w:rsid w:val="00364C1B"/>
    <w:rsid w:val="003740BE"/>
    <w:rsid w:val="003744FA"/>
    <w:rsid w:val="0037506B"/>
    <w:rsid w:val="00377063"/>
    <w:rsid w:val="00390176"/>
    <w:rsid w:val="0039614D"/>
    <w:rsid w:val="003A53E3"/>
    <w:rsid w:val="003B1AB5"/>
    <w:rsid w:val="003C259A"/>
    <w:rsid w:val="003C557C"/>
    <w:rsid w:val="003C64C0"/>
    <w:rsid w:val="003C6A47"/>
    <w:rsid w:val="003D6531"/>
    <w:rsid w:val="003E0BC9"/>
    <w:rsid w:val="003E6ED7"/>
    <w:rsid w:val="00416769"/>
    <w:rsid w:val="0044492B"/>
    <w:rsid w:val="00451CF5"/>
    <w:rsid w:val="004617DD"/>
    <w:rsid w:val="00462CB9"/>
    <w:rsid w:val="004633D8"/>
    <w:rsid w:val="0046581C"/>
    <w:rsid w:val="004811B3"/>
    <w:rsid w:val="00484BA2"/>
    <w:rsid w:val="004918D0"/>
    <w:rsid w:val="0049765A"/>
    <w:rsid w:val="00497EE3"/>
    <w:rsid w:val="004B7C29"/>
    <w:rsid w:val="004C479D"/>
    <w:rsid w:val="004D0235"/>
    <w:rsid w:val="004D4356"/>
    <w:rsid w:val="004D6211"/>
    <w:rsid w:val="004D753F"/>
    <w:rsid w:val="004E6EE6"/>
    <w:rsid w:val="004E6FEB"/>
    <w:rsid w:val="004F4EDC"/>
    <w:rsid w:val="004F5B3D"/>
    <w:rsid w:val="00503195"/>
    <w:rsid w:val="00503424"/>
    <w:rsid w:val="00505B43"/>
    <w:rsid w:val="00514C1D"/>
    <w:rsid w:val="0052045B"/>
    <w:rsid w:val="00521210"/>
    <w:rsid w:val="00532641"/>
    <w:rsid w:val="00547881"/>
    <w:rsid w:val="00550D73"/>
    <w:rsid w:val="005630D3"/>
    <w:rsid w:val="005661C8"/>
    <w:rsid w:val="00572B84"/>
    <w:rsid w:val="00575F3B"/>
    <w:rsid w:val="00576C82"/>
    <w:rsid w:val="00577CB2"/>
    <w:rsid w:val="00585CA7"/>
    <w:rsid w:val="00591C4E"/>
    <w:rsid w:val="005A2075"/>
    <w:rsid w:val="005A7E3C"/>
    <w:rsid w:val="005B3922"/>
    <w:rsid w:val="005B64D4"/>
    <w:rsid w:val="005C1E76"/>
    <w:rsid w:val="005C2180"/>
    <w:rsid w:val="005C2FCE"/>
    <w:rsid w:val="005C5169"/>
    <w:rsid w:val="005C54A3"/>
    <w:rsid w:val="005C580E"/>
    <w:rsid w:val="005D3D9F"/>
    <w:rsid w:val="005D74C7"/>
    <w:rsid w:val="005E7287"/>
    <w:rsid w:val="005E7DEB"/>
    <w:rsid w:val="005F40EB"/>
    <w:rsid w:val="005F5AE4"/>
    <w:rsid w:val="005F609B"/>
    <w:rsid w:val="00605DE9"/>
    <w:rsid w:val="00630B95"/>
    <w:rsid w:val="0063469A"/>
    <w:rsid w:val="00636AD5"/>
    <w:rsid w:val="0064037F"/>
    <w:rsid w:val="00644BCE"/>
    <w:rsid w:val="00652D88"/>
    <w:rsid w:val="006646D0"/>
    <w:rsid w:val="00667223"/>
    <w:rsid w:val="006772D6"/>
    <w:rsid w:val="006774FF"/>
    <w:rsid w:val="00686428"/>
    <w:rsid w:val="00691171"/>
    <w:rsid w:val="0069118C"/>
    <w:rsid w:val="0069217A"/>
    <w:rsid w:val="00693CF2"/>
    <w:rsid w:val="00695719"/>
    <w:rsid w:val="006A0B9F"/>
    <w:rsid w:val="006A4A59"/>
    <w:rsid w:val="006B3A9D"/>
    <w:rsid w:val="006C1288"/>
    <w:rsid w:val="006C46B5"/>
    <w:rsid w:val="006C4A13"/>
    <w:rsid w:val="006C712D"/>
    <w:rsid w:val="006D5090"/>
    <w:rsid w:val="006E4077"/>
    <w:rsid w:val="006F2A6C"/>
    <w:rsid w:val="006F3532"/>
    <w:rsid w:val="0070037C"/>
    <w:rsid w:val="00703ABC"/>
    <w:rsid w:val="007063F2"/>
    <w:rsid w:val="00710D06"/>
    <w:rsid w:val="007114FA"/>
    <w:rsid w:val="00727216"/>
    <w:rsid w:val="00734C6F"/>
    <w:rsid w:val="0075142F"/>
    <w:rsid w:val="00763E7F"/>
    <w:rsid w:val="00765042"/>
    <w:rsid w:val="007714FD"/>
    <w:rsid w:val="00773187"/>
    <w:rsid w:val="00780E2E"/>
    <w:rsid w:val="00781C79"/>
    <w:rsid w:val="007977F8"/>
    <w:rsid w:val="007A141E"/>
    <w:rsid w:val="007A7AEB"/>
    <w:rsid w:val="007B3B5C"/>
    <w:rsid w:val="007B7A7B"/>
    <w:rsid w:val="007C29B6"/>
    <w:rsid w:val="007C4B02"/>
    <w:rsid w:val="007C5A75"/>
    <w:rsid w:val="007D0578"/>
    <w:rsid w:val="007D08E0"/>
    <w:rsid w:val="007D18EB"/>
    <w:rsid w:val="007D713B"/>
    <w:rsid w:val="007E34C0"/>
    <w:rsid w:val="007E6D0A"/>
    <w:rsid w:val="00831596"/>
    <w:rsid w:val="00833327"/>
    <w:rsid w:val="008421CA"/>
    <w:rsid w:val="0085023B"/>
    <w:rsid w:val="0085137C"/>
    <w:rsid w:val="00861D79"/>
    <w:rsid w:val="00862D99"/>
    <w:rsid w:val="008647A4"/>
    <w:rsid w:val="008648D9"/>
    <w:rsid w:val="008723BF"/>
    <w:rsid w:val="00886764"/>
    <w:rsid w:val="00891FD8"/>
    <w:rsid w:val="008A6E4A"/>
    <w:rsid w:val="008B019A"/>
    <w:rsid w:val="008B7335"/>
    <w:rsid w:val="008D2A98"/>
    <w:rsid w:val="008D4A21"/>
    <w:rsid w:val="008D7622"/>
    <w:rsid w:val="008E7C0E"/>
    <w:rsid w:val="00901563"/>
    <w:rsid w:val="00901FE4"/>
    <w:rsid w:val="0090354C"/>
    <w:rsid w:val="009314BB"/>
    <w:rsid w:val="00933EF8"/>
    <w:rsid w:val="00941B05"/>
    <w:rsid w:val="00953505"/>
    <w:rsid w:val="00957A8A"/>
    <w:rsid w:val="00965E0F"/>
    <w:rsid w:val="009676AA"/>
    <w:rsid w:val="00991CF4"/>
    <w:rsid w:val="009A104B"/>
    <w:rsid w:val="009A5DB1"/>
    <w:rsid w:val="009A614E"/>
    <w:rsid w:val="009B51C5"/>
    <w:rsid w:val="009B69EC"/>
    <w:rsid w:val="009C3EBC"/>
    <w:rsid w:val="009D2333"/>
    <w:rsid w:val="009D3698"/>
    <w:rsid w:val="009D4172"/>
    <w:rsid w:val="009D64C7"/>
    <w:rsid w:val="009D6D3D"/>
    <w:rsid w:val="009D7797"/>
    <w:rsid w:val="009E6466"/>
    <w:rsid w:val="009F71DE"/>
    <w:rsid w:val="00A25AD8"/>
    <w:rsid w:val="00A26876"/>
    <w:rsid w:val="00A27444"/>
    <w:rsid w:val="00A3184E"/>
    <w:rsid w:val="00A33092"/>
    <w:rsid w:val="00A41C8B"/>
    <w:rsid w:val="00A467FD"/>
    <w:rsid w:val="00A61913"/>
    <w:rsid w:val="00A62C5F"/>
    <w:rsid w:val="00A73CF1"/>
    <w:rsid w:val="00A82FFC"/>
    <w:rsid w:val="00A92867"/>
    <w:rsid w:val="00A958C4"/>
    <w:rsid w:val="00A9603B"/>
    <w:rsid w:val="00AA6840"/>
    <w:rsid w:val="00AB16D4"/>
    <w:rsid w:val="00AD10A1"/>
    <w:rsid w:val="00AD168A"/>
    <w:rsid w:val="00AD73F8"/>
    <w:rsid w:val="00AF1CF7"/>
    <w:rsid w:val="00AF2E10"/>
    <w:rsid w:val="00AF4104"/>
    <w:rsid w:val="00AF6ACA"/>
    <w:rsid w:val="00B040E7"/>
    <w:rsid w:val="00B044A1"/>
    <w:rsid w:val="00B051EA"/>
    <w:rsid w:val="00B1185F"/>
    <w:rsid w:val="00B121E3"/>
    <w:rsid w:val="00B128AA"/>
    <w:rsid w:val="00B23D38"/>
    <w:rsid w:val="00B26A7E"/>
    <w:rsid w:val="00B35936"/>
    <w:rsid w:val="00B41BA3"/>
    <w:rsid w:val="00B4790F"/>
    <w:rsid w:val="00B52944"/>
    <w:rsid w:val="00B544E0"/>
    <w:rsid w:val="00B54A11"/>
    <w:rsid w:val="00B56268"/>
    <w:rsid w:val="00B60BA3"/>
    <w:rsid w:val="00B75393"/>
    <w:rsid w:val="00B96CB5"/>
    <w:rsid w:val="00BA1902"/>
    <w:rsid w:val="00BB47E0"/>
    <w:rsid w:val="00BB7A77"/>
    <w:rsid w:val="00BB7FDB"/>
    <w:rsid w:val="00BC4806"/>
    <w:rsid w:val="00BC6294"/>
    <w:rsid w:val="00BD39A8"/>
    <w:rsid w:val="00BD4CE9"/>
    <w:rsid w:val="00BE4E67"/>
    <w:rsid w:val="00BF126D"/>
    <w:rsid w:val="00C00A36"/>
    <w:rsid w:val="00C07698"/>
    <w:rsid w:val="00C139A5"/>
    <w:rsid w:val="00C21A94"/>
    <w:rsid w:val="00C26A09"/>
    <w:rsid w:val="00C276B3"/>
    <w:rsid w:val="00C277FC"/>
    <w:rsid w:val="00C32FE5"/>
    <w:rsid w:val="00C34CF4"/>
    <w:rsid w:val="00C3633A"/>
    <w:rsid w:val="00C53F8C"/>
    <w:rsid w:val="00C55648"/>
    <w:rsid w:val="00C6285C"/>
    <w:rsid w:val="00C74CCC"/>
    <w:rsid w:val="00C75AD9"/>
    <w:rsid w:val="00C8142A"/>
    <w:rsid w:val="00CA00FE"/>
    <w:rsid w:val="00CB17DF"/>
    <w:rsid w:val="00CB7FEF"/>
    <w:rsid w:val="00CD104B"/>
    <w:rsid w:val="00CD4D0D"/>
    <w:rsid w:val="00CD65FE"/>
    <w:rsid w:val="00CE190D"/>
    <w:rsid w:val="00CE3DF5"/>
    <w:rsid w:val="00CE479F"/>
    <w:rsid w:val="00CE5A60"/>
    <w:rsid w:val="00CE5F5A"/>
    <w:rsid w:val="00CF250F"/>
    <w:rsid w:val="00D008A7"/>
    <w:rsid w:val="00D00B38"/>
    <w:rsid w:val="00D12905"/>
    <w:rsid w:val="00D16396"/>
    <w:rsid w:val="00D20640"/>
    <w:rsid w:val="00D21C6C"/>
    <w:rsid w:val="00D233E9"/>
    <w:rsid w:val="00D24FF2"/>
    <w:rsid w:val="00D27BE8"/>
    <w:rsid w:val="00D46A05"/>
    <w:rsid w:val="00D470DD"/>
    <w:rsid w:val="00D50746"/>
    <w:rsid w:val="00D51DC8"/>
    <w:rsid w:val="00D53FFA"/>
    <w:rsid w:val="00D55A59"/>
    <w:rsid w:val="00D708C8"/>
    <w:rsid w:val="00D71054"/>
    <w:rsid w:val="00D81480"/>
    <w:rsid w:val="00D81C34"/>
    <w:rsid w:val="00D81EB2"/>
    <w:rsid w:val="00D84CE2"/>
    <w:rsid w:val="00D91003"/>
    <w:rsid w:val="00DA6003"/>
    <w:rsid w:val="00DC018D"/>
    <w:rsid w:val="00DD0969"/>
    <w:rsid w:val="00DD1C5A"/>
    <w:rsid w:val="00DD2A87"/>
    <w:rsid w:val="00DE4C2B"/>
    <w:rsid w:val="00DE63AE"/>
    <w:rsid w:val="00DF1EA4"/>
    <w:rsid w:val="00DF42FC"/>
    <w:rsid w:val="00DF685D"/>
    <w:rsid w:val="00E00B9A"/>
    <w:rsid w:val="00E013F1"/>
    <w:rsid w:val="00E05234"/>
    <w:rsid w:val="00E120F3"/>
    <w:rsid w:val="00E34137"/>
    <w:rsid w:val="00E37DB5"/>
    <w:rsid w:val="00E5790D"/>
    <w:rsid w:val="00E623F5"/>
    <w:rsid w:val="00E64A87"/>
    <w:rsid w:val="00E66183"/>
    <w:rsid w:val="00E74A93"/>
    <w:rsid w:val="00E74BF7"/>
    <w:rsid w:val="00E7543D"/>
    <w:rsid w:val="00E81708"/>
    <w:rsid w:val="00E83640"/>
    <w:rsid w:val="00E8531D"/>
    <w:rsid w:val="00EB26E6"/>
    <w:rsid w:val="00EB5F13"/>
    <w:rsid w:val="00EC02C6"/>
    <w:rsid w:val="00EC0BCD"/>
    <w:rsid w:val="00EC490D"/>
    <w:rsid w:val="00EC679C"/>
    <w:rsid w:val="00ED0FEB"/>
    <w:rsid w:val="00ED6328"/>
    <w:rsid w:val="00EE02C4"/>
    <w:rsid w:val="00EE0A23"/>
    <w:rsid w:val="00EE171E"/>
    <w:rsid w:val="00EE3986"/>
    <w:rsid w:val="00EE5AE1"/>
    <w:rsid w:val="00EF0D3D"/>
    <w:rsid w:val="00EF4232"/>
    <w:rsid w:val="00F003E6"/>
    <w:rsid w:val="00F011F3"/>
    <w:rsid w:val="00F03901"/>
    <w:rsid w:val="00F13572"/>
    <w:rsid w:val="00F15A23"/>
    <w:rsid w:val="00F1691B"/>
    <w:rsid w:val="00F30324"/>
    <w:rsid w:val="00F4141A"/>
    <w:rsid w:val="00F47B75"/>
    <w:rsid w:val="00F563E0"/>
    <w:rsid w:val="00F57358"/>
    <w:rsid w:val="00F62B80"/>
    <w:rsid w:val="00F718C0"/>
    <w:rsid w:val="00F757F6"/>
    <w:rsid w:val="00F75AB0"/>
    <w:rsid w:val="00F82339"/>
    <w:rsid w:val="00F8354A"/>
    <w:rsid w:val="00F85493"/>
    <w:rsid w:val="00F920FD"/>
    <w:rsid w:val="00F973CA"/>
    <w:rsid w:val="00F974ED"/>
    <w:rsid w:val="00FA1E38"/>
    <w:rsid w:val="00FB4F6D"/>
    <w:rsid w:val="00FB6869"/>
    <w:rsid w:val="00FC001E"/>
    <w:rsid w:val="00FC22CB"/>
    <w:rsid w:val="00FD085C"/>
    <w:rsid w:val="00FE3878"/>
    <w:rsid w:val="00FE4148"/>
    <w:rsid w:val="00FE5717"/>
    <w:rsid w:val="00FF60A6"/>
    <w:rsid w:val="00FF7F4B"/>
    <w:rsid w:val="303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v-text-anchor:middle" strokecolor="#ed7d31">
      <v:stroke color="#ed7d31" weight="4pt"/>
    </o:shapedefaults>
    <o:shapelayout v:ext="edit">
      <o:idmap v:ext="edit" data="2"/>
    </o:shapelayout>
  </w:shapeDefaults>
  <w:decimalSymbol w:val=","/>
  <w:listSeparator w:val=";"/>
  <w14:docId w14:val="27D013C9"/>
  <w15:docId w15:val="{F94BBD54-49BB-43D0-8F5A-57C264E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88"/>
    <w:pPr>
      <w:spacing w:after="160" w:line="259" w:lineRule="auto"/>
    </w:pPr>
    <w:rPr>
      <w:rFonts w:ascii="Arial" w:hAnsi="Arial"/>
      <w:color w:val="000000"/>
      <w:sz w:val="22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customStyle="1" w:styleId="Tableausimple11">
    <w:name w:val="Tableau simple 1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9B69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D4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D2A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2A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56686"/>
    <w:rPr>
      <w:color w:val="605E5C"/>
      <w:shd w:val="clear" w:color="auto" w:fill="E1DFDD"/>
    </w:rPr>
  </w:style>
  <w:style w:type="table" w:styleId="TableauListe3-Accentuation6">
    <w:name w:val="List Table 3 Accent 6"/>
    <w:basedOn w:val="TableauNormal"/>
    <w:uiPriority w:val="48"/>
    <w:rsid w:val="00286B7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C1E2-ACCB-4FE1-984C-CB6D99F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sethumanikkam.yogendran</dc:creator>
  <cp:lastModifiedBy>Ricardo Lopes</cp:lastModifiedBy>
  <cp:revision>119</cp:revision>
  <cp:lastPrinted>2018-10-05T09:56:00Z</cp:lastPrinted>
  <dcterms:created xsi:type="dcterms:W3CDTF">2018-10-05T12:30:00Z</dcterms:created>
  <dcterms:modified xsi:type="dcterms:W3CDTF">2023-10-09T09:47:00Z</dcterms:modified>
</cp:coreProperties>
</file>